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78E3" w14:textId="56A8F0E0" w:rsidR="00C06D56" w:rsidRDefault="00C06D56" w:rsidP="00C06D56">
      <w:pPr>
        <w:shd w:val="clear" w:color="auto" w:fill="FFFFFF"/>
        <w:tabs>
          <w:tab w:val="left" w:pos="1306"/>
        </w:tabs>
        <w:jc w:val="center"/>
        <w:rPr>
          <w:b/>
          <w:noProof/>
          <w:sz w:val="28"/>
        </w:rPr>
      </w:pPr>
      <w:r>
        <w:rPr>
          <w:b/>
          <w:noProof/>
        </w:rPr>
        <w:drawing>
          <wp:inline distT="0" distB="0" distL="0" distR="0" wp14:anchorId="0A5ECB7F" wp14:editId="06CF3821">
            <wp:extent cx="647700" cy="733425"/>
            <wp:effectExtent l="0" t="0" r="0" b="9525"/>
            <wp:docPr id="417197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78DAF" w14:textId="77777777" w:rsidR="00C06D56" w:rsidRDefault="00C06D56" w:rsidP="00C06D56">
      <w:pPr>
        <w:shd w:val="clear" w:color="auto" w:fill="FFFFFF"/>
        <w:tabs>
          <w:tab w:val="left" w:pos="1306"/>
        </w:tabs>
        <w:jc w:val="center"/>
        <w:rPr>
          <w:b/>
          <w:noProof/>
          <w:sz w:val="20"/>
          <w:szCs w:val="20"/>
        </w:rPr>
      </w:pPr>
    </w:p>
    <w:p w14:paraId="458337BC" w14:textId="77777777" w:rsidR="00C06D56" w:rsidRDefault="00C06D56" w:rsidP="00C06D56">
      <w:pPr>
        <w:jc w:val="center"/>
        <w:rPr>
          <w:rFonts w:eastAsia="Calibri"/>
          <w:color w:val="000000"/>
          <w:sz w:val="32"/>
          <w:lang w:bidi="en-US"/>
        </w:rPr>
      </w:pPr>
      <w:r>
        <w:rPr>
          <w:sz w:val="32"/>
        </w:rPr>
        <w:t>ПРЕДСТАВИТЕЛЬНОЕ СОБРАНИЕ</w:t>
      </w:r>
    </w:p>
    <w:p w14:paraId="55FDF3DF" w14:textId="77777777" w:rsidR="00C06D56" w:rsidRDefault="00C06D56" w:rsidP="00C06D56">
      <w:pPr>
        <w:jc w:val="center"/>
        <w:rPr>
          <w:rFonts w:eastAsia="Lucida Sans Unicode"/>
          <w:sz w:val="32"/>
          <w:szCs w:val="20"/>
        </w:rPr>
      </w:pPr>
      <w:r>
        <w:rPr>
          <w:sz w:val="32"/>
        </w:rPr>
        <w:t>НЮКСЕНСКОГО МУНИЦИПАЛЬНОГО ОКРУГА</w:t>
      </w:r>
    </w:p>
    <w:p w14:paraId="0A81A448" w14:textId="77777777" w:rsidR="00C06D56" w:rsidRDefault="00C06D56" w:rsidP="00C06D56">
      <w:pPr>
        <w:jc w:val="center"/>
        <w:rPr>
          <w:bCs/>
          <w:sz w:val="8"/>
          <w:lang w:eastAsia="en-US"/>
        </w:rPr>
      </w:pPr>
    </w:p>
    <w:p w14:paraId="2A8811B5" w14:textId="77777777" w:rsidR="00C06D56" w:rsidRDefault="00C06D56" w:rsidP="00C06D56">
      <w:pPr>
        <w:jc w:val="center"/>
        <w:rPr>
          <w:rFonts w:eastAsia="Calibri"/>
          <w:b/>
          <w:bCs/>
          <w:sz w:val="36"/>
          <w:szCs w:val="22"/>
        </w:rPr>
      </w:pPr>
      <w:r>
        <w:rPr>
          <w:b/>
          <w:bCs/>
          <w:sz w:val="36"/>
        </w:rPr>
        <w:t>РЕШЕНИЕ</w:t>
      </w:r>
    </w:p>
    <w:p w14:paraId="411C2565" w14:textId="77777777" w:rsidR="00C06D56" w:rsidRDefault="00C06D56" w:rsidP="00C06D56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368F5" w14:textId="0E63C9AB" w:rsidR="00C06D56" w:rsidRDefault="00C06D56" w:rsidP="00C06D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27.02.2024 № 1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1C6E73F8" w14:textId="77777777" w:rsidR="00C06D56" w:rsidRDefault="00C06D56" w:rsidP="00C06D56">
      <w:pPr>
        <w:pStyle w:val="ConsPlusNormal"/>
        <w:ind w:right="708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Нюксеница</w:t>
      </w:r>
    </w:p>
    <w:p w14:paraId="157E04D7" w14:textId="77777777" w:rsidR="005B5EE6" w:rsidRPr="00C06D56" w:rsidRDefault="005B5EE6">
      <w:pPr>
        <w:jc w:val="center"/>
        <w:rPr>
          <w:sz w:val="28"/>
          <w:szCs w:val="28"/>
        </w:rPr>
      </w:pPr>
    </w:p>
    <w:p w14:paraId="0B7C8F65" w14:textId="77777777" w:rsidR="005B5EE6" w:rsidRPr="00C06D56" w:rsidRDefault="003C272B" w:rsidP="00C06D56">
      <w:pPr>
        <w:widowControl w:val="0"/>
        <w:ind w:left="20" w:right="4393" w:hanging="20"/>
        <w:jc w:val="both"/>
        <w:rPr>
          <w:sz w:val="28"/>
          <w:szCs w:val="28"/>
          <w:lang w:bidi="ru-RU"/>
        </w:rPr>
      </w:pPr>
      <w:r w:rsidRPr="00C06D56">
        <w:rPr>
          <w:color w:val="000000"/>
          <w:sz w:val="28"/>
          <w:szCs w:val="28"/>
          <w:lang w:bidi="ru-RU"/>
        </w:rPr>
        <w:t>О реорганизации Нюксенского территориального отдела администрации Нюксенского муниципального округа</w:t>
      </w:r>
      <w:r w:rsidRPr="00C06D56">
        <w:rPr>
          <w:color w:val="000000"/>
          <w:sz w:val="28"/>
          <w:szCs w:val="28"/>
          <w:lang w:bidi="ru-RU"/>
        </w:rPr>
        <w:br/>
        <w:t>в форме присоединения к нему Городищенского территориального отдела администрации Нюксенского муниципального округа</w:t>
      </w:r>
    </w:p>
    <w:p w14:paraId="5C1EEBBD" w14:textId="4C767819" w:rsidR="006C2085" w:rsidRPr="00C06D56" w:rsidRDefault="006C2085" w:rsidP="00C06D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20" w:right="120" w:firstLine="689"/>
        <w:jc w:val="both"/>
        <w:rPr>
          <w:sz w:val="28"/>
          <w:szCs w:val="28"/>
        </w:rPr>
      </w:pPr>
    </w:p>
    <w:p w14:paraId="40F46C90" w14:textId="1BB7254E" w:rsidR="005B5EE6" w:rsidRPr="00C06D56" w:rsidRDefault="00991492" w:rsidP="00C06D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20" w:right="120" w:firstLine="689"/>
        <w:jc w:val="both"/>
        <w:rPr>
          <w:rFonts w:eastAsia="PT Astra Serif"/>
          <w:sz w:val="28"/>
          <w:szCs w:val="28"/>
        </w:rPr>
      </w:pPr>
      <w:r w:rsidRPr="00C06D56">
        <w:rPr>
          <w:sz w:val="28"/>
          <w:szCs w:val="28"/>
        </w:rPr>
        <w:t xml:space="preserve">Руководствуясь </w:t>
      </w:r>
      <w:hyperlink r:id="rId8" w:tooltip="https://login.consultant.ru/link/?req=doc&amp;base=LAW&amp;n=405832&amp;dst=100378&amp;field=134&amp;date=09.08.2022" w:history="1">
        <w:r w:rsidRPr="00C06D56">
          <w:rPr>
            <w:sz w:val="28"/>
            <w:szCs w:val="28"/>
          </w:rPr>
          <w:t>статьями 34</w:t>
        </w:r>
      </w:hyperlink>
      <w:r w:rsidRPr="00C06D56">
        <w:rPr>
          <w:sz w:val="28"/>
          <w:szCs w:val="28"/>
        </w:rPr>
        <w:t xml:space="preserve">, </w:t>
      </w:r>
      <w:hyperlink r:id="rId9" w:tooltip="https://login.consultant.ru/link/?req=doc&amp;base=LAW&amp;n=405832&amp;dst=100466&amp;field=134&amp;date=09.08.2022" w:history="1">
        <w:r w:rsidRPr="00C06D56">
          <w:rPr>
            <w:sz w:val="28"/>
            <w:szCs w:val="28"/>
          </w:rPr>
          <w:t>37</w:t>
        </w:r>
      </w:hyperlink>
      <w:r w:rsidRPr="00C06D56">
        <w:rPr>
          <w:sz w:val="28"/>
          <w:szCs w:val="28"/>
        </w:rPr>
        <w:t xml:space="preserve">, </w:t>
      </w:r>
      <w:hyperlink r:id="rId10" w:tooltip="https://login.consultant.ru/link/?req=doc&amp;base=LAW&amp;n=405832&amp;dst=100525&amp;field=134&amp;date=09.08.2022" w:history="1">
        <w:r w:rsidRPr="00C06D56">
          <w:rPr>
            <w:sz w:val="28"/>
            <w:szCs w:val="28"/>
          </w:rPr>
          <w:t>41</w:t>
        </w:r>
      </w:hyperlink>
      <w:r w:rsidRPr="00C06D5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57, 58, 59 Гражданского кодекса Российской Федерации, статьями 12, 13.1, 14, 15, 16 Федерального закона от 08.08.2001 № 129-ФЗ «О государственной регистрации юридических лиц и индивидуальных предпринимателей»,</w:t>
      </w:r>
      <w:r w:rsidRPr="00C06D56">
        <w:rPr>
          <w:color w:val="000000"/>
          <w:sz w:val="28"/>
          <w:szCs w:val="28"/>
          <w:lang w:bidi="ru-RU"/>
        </w:rPr>
        <w:t xml:space="preserve"> </w:t>
      </w:r>
      <w:r w:rsidR="005E14EA" w:rsidRPr="00C06D56">
        <w:rPr>
          <w:color w:val="000000"/>
          <w:sz w:val="28"/>
          <w:szCs w:val="28"/>
          <w:lang w:bidi="ru-RU"/>
        </w:rPr>
        <w:t>решения</w:t>
      </w:r>
      <w:r w:rsidR="001231E8" w:rsidRPr="00C06D56">
        <w:rPr>
          <w:color w:val="000000"/>
          <w:sz w:val="28"/>
          <w:szCs w:val="28"/>
          <w:lang w:bidi="ru-RU"/>
        </w:rPr>
        <w:t>м</w:t>
      </w:r>
      <w:r w:rsidR="005E14EA" w:rsidRPr="00C06D56">
        <w:rPr>
          <w:color w:val="000000"/>
          <w:sz w:val="28"/>
          <w:szCs w:val="28"/>
          <w:lang w:bidi="ru-RU"/>
        </w:rPr>
        <w:t>и</w:t>
      </w:r>
      <w:r w:rsidR="001231E8" w:rsidRPr="00C06D56">
        <w:rPr>
          <w:color w:val="000000"/>
          <w:sz w:val="28"/>
          <w:szCs w:val="28"/>
          <w:lang w:bidi="ru-RU"/>
        </w:rPr>
        <w:t xml:space="preserve"> Представительного </w:t>
      </w:r>
      <w:r w:rsidR="005E14EA" w:rsidRPr="00C06D56">
        <w:rPr>
          <w:color w:val="000000"/>
          <w:sz w:val="28"/>
          <w:szCs w:val="28"/>
          <w:lang w:bidi="ru-RU"/>
        </w:rPr>
        <w:t>Собрания Нюксенского муниципального округа от 15.12.2022 №90 «Об учреждении территориального органа администрации Нюксенского муниципального округа Вологодской области – Нюксенского территориального отдела администрации Нюксенского муниципального округа Вологодской области и утверждении положения о нем», от 15.12.2022 №91 «Об учреждении территориального органа администрации Нюксенского муниципального округа Вологодской области – Городищенского территориального отдела администрации Нюксенского муниципального округа Вологодской области и утверждении положения о нем»</w:t>
      </w:r>
      <w:r w:rsidR="001E55D5" w:rsidRPr="00C06D56">
        <w:rPr>
          <w:color w:val="000000"/>
          <w:sz w:val="28"/>
          <w:szCs w:val="28"/>
          <w:lang w:bidi="ru-RU"/>
        </w:rPr>
        <w:t xml:space="preserve">, </w:t>
      </w:r>
      <w:r w:rsidR="005E14EA" w:rsidRPr="00C06D56">
        <w:rPr>
          <w:color w:val="000000"/>
          <w:sz w:val="28"/>
          <w:szCs w:val="28"/>
          <w:lang w:bidi="ru-RU"/>
        </w:rPr>
        <w:t xml:space="preserve">  </w:t>
      </w:r>
      <w:r w:rsidRPr="00C06D56">
        <w:rPr>
          <w:rFonts w:eastAsia="PT Astra Serif"/>
          <w:sz w:val="28"/>
          <w:szCs w:val="28"/>
        </w:rPr>
        <w:t>Представительное Собрание Нюксенского муниципального округа Вологодской области</w:t>
      </w:r>
    </w:p>
    <w:p w14:paraId="7BF5983E" w14:textId="77EA2CB9" w:rsidR="005B5EE6" w:rsidRPr="00C06D56" w:rsidRDefault="00991492" w:rsidP="00C06D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20" w:right="120" w:firstLine="689"/>
        <w:jc w:val="both"/>
        <w:rPr>
          <w:rFonts w:eastAsia="PT Astra Serif"/>
          <w:sz w:val="28"/>
          <w:szCs w:val="28"/>
        </w:rPr>
      </w:pPr>
      <w:r w:rsidRPr="00C06D56">
        <w:rPr>
          <w:color w:val="000000"/>
          <w:sz w:val="28"/>
          <w:szCs w:val="28"/>
          <w:lang w:bidi="ru-RU"/>
        </w:rPr>
        <w:t>РЕШИЛО</w:t>
      </w:r>
      <w:r w:rsidRPr="00C06D56">
        <w:rPr>
          <w:b/>
          <w:bCs/>
          <w:color w:val="000000"/>
          <w:sz w:val="28"/>
          <w:szCs w:val="28"/>
          <w:lang w:bidi="ru-RU"/>
        </w:rPr>
        <w:t>:</w:t>
      </w:r>
    </w:p>
    <w:p w14:paraId="17DE6AC0" w14:textId="77777777" w:rsidR="005B5EE6" w:rsidRPr="00C06D56" w:rsidRDefault="0015374F" w:rsidP="00C06D56">
      <w:pPr>
        <w:widowControl w:val="0"/>
        <w:numPr>
          <w:ilvl w:val="0"/>
          <w:numId w:val="9"/>
        </w:numPr>
        <w:tabs>
          <w:tab w:val="left" w:pos="1141"/>
        </w:tabs>
        <w:ind w:left="20" w:firstLine="689"/>
        <w:contextualSpacing/>
        <w:jc w:val="both"/>
        <w:rPr>
          <w:sz w:val="28"/>
          <w:szCs w:val="28"/>
        </w:rPr>
      </w:pPr>
      <w:r w:rsidRPr="00C06D56">
        <w:rPr>
          <w:color w:val="000000"/>
          <w:sz w:val="28"/>
          <w:szCs w:val="28"/>
          <w:lang w:bidi="ru-RU"/>
        </w:rPr>
        <w:t>Реорганизовать Нюксенский территориальный отдел администрации Нюксенского муниципального округа Вологодской области</w:t>
      </w:r>
      <w:r w:rsidR="00983DAB" w:rsidRPr="00C06D56">
        <w:rPr>
          <w:color w:val="000000"/>
          <w:sz w:val="28"/>
          <w:szCs w:val="28"/>
          <w:lang w:bidi="ru-RU"/>
        </w:rPr>
        <w:t>,</w:t>
      </w:r>
      <w:r w:rsidR="00983DAB" w:rsidRPr="00C06D56">
        <w:rPr>
          <w:sz w:val="28"/>
          <w:szCs w:val="28"/>
        </w:rPr>
        <w:t xml:space="preserve"> </w:t>
      </w:r>
      <w:r w:rsidR="00D7257E" w:rsidRPr="00C06D56">
        <w:rPr>
          <w:color w:val="000000"/>
          <w:sz w:val="28"/>
          <w:szCs w:val="28"/>
          <w:lang w:bidi="ru-RU"/>
        </w:rPr>
        <w:t>имеющий</w:t>
      </w:r>
      <w:r w:rsidR="00983DAB" w:rsidRPr="00C06D56">
        <w:rPr>
          <w:color w:val="000000"/>
          <w:sz w:val="28"/>
          <w:szCs w:val="28"/>
          <w:lang w:bidi="ru-RU"/>
        </w:rPr>
        <w:t xml:space="preserve"> место нахождения по адресу:</w:t>
      </w:r>
      <w:r w:rsidRPr="00C06D56">
        <w:rPr>
          <w:color w:val="000000"/>
          <w:sz w:val="28"/>
          <w:szCs w:val="28"/>
          <w:lang w:bidi="ru-RU"/>
        </w:rPr>
        <w:t xml:space="preserve"> </w:t>
      </w:r>
      <w:r w:rsidR="00D7257E" w:rsidRPr="00C06D56">
        <w:rPr>
          <w:color w:val="000000"/>
          <w:sz w:val="28"/>
          <w:szCs w:val="28"/>
          <w:lang w:bidi="ru-RU"/>
        </w:rPr>
        <w:t xml:space="preserve">161380, Вологодская область, Нюксенский район, село Нюксеница, улица Набережная, дом 23, </w:t>
      </w:r>
      <w:r w:rsidRPr="00C06D56">
        <w:rPr>
          <w:color w:val="000000"/>
          <w:sz w:val="28"/>
          <w:szCs w:val="28"/>
          <w:lang w:bidi="ru-RU"/>
        </w:rPr>
        <w:t>в форме присоединения к нему Городищенского территориального отдела администрации Нюксенского муниципального округа Вологодской области</w:t>
      </w:r>
      <w:r w:rsidR="00D7257E" w:rsidRPr="00C06D56">
        <w:rPr>
          <w:color w:val="000000"/>
          <w:sz w:val="28"/>
          <w:szCs w:val="28"/>
          <w:lang w:bidi="ru-RU"/>
        </w:rPr>
        <w:t xml:space="preserve">, имеющего место нахождения по адресу: 161383, Вологодская область, Нюксенский район, село Городищна, </w:t>
      </w:r>
      <w:r w:rsidR="00D7257E" w:rsidRPr="00C06D56">
        <w:rPr>
          <w:color w:val="000000"/>
          <w:sz w:val="28"/>
          <w:szCs w:val="28"/>
          <w:lang w:bidi="ru-RU"/>
        </w:rPr>
        <w:lastRenderedPageBreak/>
        <w:t>улица Октябрьская, дом 26.</w:t>
      </w:r>
    </w:p>
    <w:p w14:paraId="4AB214B3" w14:textId="77777777" w:rsidR="0015374F" w:rsidRPr="00C06D56" w:rsidRDefault="00983DAB" w:rsidP="00C06D56">
      <w:pPr>
        <w:widowControl w:val="0"/>
        <w:numPr>
          <w:ilvl w:val="0"/>
          <w:numId w:val="9"/>
        </w:numPr>
        <w:tabs>
          <w:tab w:val="left" w:pos="1141"/>
        </w:tabs>
        <w:ind w:left="20" w:firstLine="689"/>
        <w:contextualSpacing/>
        <w:jc w:val="both"/>
        <w:rPr>
          <w:sz w:val="28"/>
          <w:szCs w:val="28"/>
        </w:rPr>
      </w:pPr>
      <w:r w:rsidRPr="00C06D56">
        <w:rPr>
          <w:sz w:val="28"/>
          <w:szCs w:val="28"/>
        </w:rPr>
        <w:t xml:space="preserve">Установить наименование </w:t>
      </w:r>
      <w:r w:rsidR="00D7257E" w:rsidRPr="00C06D56">
        <w:rPr>
          <w:sz w:val="28"/>
          <w:szCs w:val="28"/>
        </w:rPr>
        <w:t>Территориального отдела</w:t>
      </w:r>
      <w:r w:rsidRPr="00C06D56">
        <w:rPr>
          <w:sz w:val="28"/>
          <w:szCs w:val="28"/>
        </w:rPr>
        <w:t xml:space="preserve"> после завершения реорганизации: </w:t>
      </w:r>
      <w:r w:rsidR="00AA036F" w:rsidRPr="00C06D56">
        <w:rPr>
          <w:sz w:val="28"/>
          <w:szCs w:val="28"/>
        </w:rPr>
        <w:t>Нюксенский территориальный отдел</w:t>
      </w:r>
      <w:r w:rsidRPr="00C06D56">
        <w:rPr>
          <w:sz w:val="28"/>
          <w:szCs w:val="28"/>
        </w:rPr>
        <w:t xml:space="preserve"> администрации Нюксенского муниципального округа </w:t>
      </w:r>
      <w:r w:rsidR="00AA036F" w:rsidRPr="00C06D56">
        <w:rPr>
          <w:sz w:val="28"/>
          <w:szCs w:val="28"/>
        </w:rPr>
        <w:t>В</w:t>
      </w:r>
      <w:r w:rsidRPr="00C06D56">
        <w:rPr>
          <w:sz w:val="28"/>
          <w:szCs w:val="28"/>
        </w:rPr>
        <w:t>ологодской области.</w:t>
      </w:r>
    </w:p>
    <w:p w14:paraId="2CD105C6" w14:textId="77777777" w:rsidR="002D510B" w:rsidRPr="00C06D56" w:rsidRDefault="002D510B" w:rsidP="00C06D56">
      <w:pPr>
        <w:widowControl w:val="0"/>
        <w:numPr>
          <w:ilvl w:val="0"/>
          <w:numId w:val="9"/>
        </w:numPr>
        <w:tabs>
          <w:tab w:val="left" w:pos="1141"/>
        </w:tabs>
        <w:ind w:left="20" w:firstLine="689"/>
        <w:contextualSpacing/>
        <w:jc w:val="both"/>
        <w:rPr>
          <w:sz w:val="28"/>
          <w:szCs w:val="28"/>
        </w:rPr>
      </w:pPr>
      <w:r w:rsidRPr="00C06D56">
        <w:rPr>
          <w:sz w:val="28"/>
          <w:szCs w:val="28"/>
        </w:rPr>
        <w:t>Установить предельную штатную численность Нюксенский территориальный отдел администрации Нюксенского муниципального округа Вологодской области</w:t>
      </w:r>
      <w:r w:rsidR="00CE7D22" w:rsidRPr="00C06D56">
        <w:rPr>
          <w:sz w:val="28"/>
          <w:szCs w:val="28"/>
        </w:rPr>
        <w:t xml:space="preserve"> в количестве 10</w:t>
      </w:r>
      <w:r w:rsidRPr="00C06D56">
        <w:rPr>
          <w:sz w:val="28"/>
          <w:szCs w:val="28"/>
        </w:rPr>
        <w:t xml:space="preserve"> штатных единиц.</w:t>
      </w:r>
    </w:p>
    <w:p w14:paraId="69D7423C" w14:textId="77777777" w:rsidR="00983DAB" w:rsidRPr="00C06D56" w:rsidRDefault="00D7257E" w:rsidP="00C06D56">
      <w:pPr>
        <w:widowControl w:val="0"/>
        <w:numPr>
          <w:ilvl w:val="0"/>
          <w:numId w:val="9"/>
        </w:numPr>
        <w:tabs>
          <w:tab w:val="left" w:pos="1141"/>
        </w:tabs>
        <w:ind w:left="20" w:firstLine="689"/>
        <w:contextualSpacing/>
        <w:jc w:val="both"/>
        <w:rPr>
          <w:sz w:val="28"/>
          <w:szCs w:val="28"/>
        </w:rPr>
      </w:pPr>
      <w:r w:rsidRPr="00C06D56">
        <w:rPr>
          <w:color w:val="000000"/>
          <w:sz w:val="28"/>
          <w:szCs w:val="28"/>
          <w:lang w:bidi="ru-RU"/>
        </w:rPr>
        <w:t xml:space="preserve">Установить, что </w:t>
      </w:r>
      <w:r w:rsidR="00AA036F" w:rsidRPr="00C06D56">
        <w:rPr>
          <w:color w:val="000000"/>
          <w:sz w:val="28"/>
          <w:szCs w:val="28"/>
          <w:lang w:bidi="ru-RU"/>
        </w:rPr>
        <w:t>Нюксенский территориальный отдел</w:t>
      </w:r>
      <w:r w:rsidRPr="00C06D56">
        <w:rPr>
          <w:color w:val="000000"/>
          <w:sz w:val="28"/>
          <w:szCs w:val="28"/>
          <w:lang w:bidi="ru-RU"/>
        </w:rPr>
        <w:t xml:space="preserve"> администрации Нюксенского муниципального округа Вологодской области является правопреемником Городищенского территориального отдела администрации Нюксенского муниципального округа Вологодской области</w:t>
      </w:r>
      <w:r w:rsidR="00AA036F" w:rsidRPr="00C06D56">
        <w:rPr>
          <w:color w:val="000000"/>
          <w:sz w:val="28"/>
          <w:szCs w:val="28"/>
          <w:lang w:bidi="ru-RU"/>
        </w:rPr>
        <w:t xml:space="preserve"> по всем его правам и обязательствам.</w:t>
      </w:r>
    </w:p>
    <w:p w14:paraId="0214F8AD" w14:textId="77777777" w:rsidR="00AA036F" w:rsidRPr="00C06D56" w:rsidRDefault="00AA036F" w:rsidP="00C06D56">
      <w:pPr>
        <w:widowControl w:val="0"/>
        <w:numPr>
          <w:ilvl w:val="0"/>
          <w:numId w:val="9"/>
        </w:numPr>
        <w:tabs>
          <w:tab w:val="left" w:pos="1141"/>
        </w:tabs>
        <w:ind w:left="20" w:firstLine="689"/>
        <w:contextualSpacing/>
        <w:jc w:val="both"/>
        <w:rPr>
          <w:sz w:val="28"/>
          <w:szCs w:val="28"/>
        </w:rPr>
      </w:pPr>
      <w:r w:rsidRPr="00C06D56">
        <w:rPr>
          <w:sz w:val="28"/>
          <w:szCs w:val="28"/>
        </w:rPr>
        <w:t>Считать Нюксенский территориальный отдел администрации Нюксенского муниципального округа Вологодской области реорганизованным с момента внесения в единый государственный реестр юридических лиц записи о завершении реорганизации юридического лица в форме присоединения к нему другого юридического лица.</w:t>
      </w:r>
    </w:p>
    <w:p w14:paraId="7994C881" w14:textId="241837B0" w:rsidR="005B5EE6" w:rsidRPr="00C06D56" w:rsidRDefault="00AA036F" w:rsidP="00C06D56">
      <w:pPr>
        <w:widowControl w:val="0"/>
        <w:numPr>
          <w:ilvl w:val="0"/>
          <w:numId w:val="9"/>
        </w:numPr>
        <w:tabs>
          <w:tab w:val="left" w:pos="1141"/>
        </w:tabs>
        <w:ind w:left="20" w:firstLine="689"/>
        <w:contextualSpacing/>
        <w:jc w:val="both"/>
        <w:rPr>
          <w:sz w:val="28"/>
          <w:szCs w:val="28"/>
        </w:rPr>
      </w:pPr>
      <w:r w:rsidRPr="00C06D56">
        <w:rPr>
          <w:sz w:val="28"/>
          <w:szCs w:val="28"/>
        </w:rPr>
        <w:t xml:space="preserve">Начальнику Нюксенского территориального отдела администрации Нюксенского муниципального округа Вологодской области (Лихачевой Е.М.) и и.о. начальника Городищенского территориального отдела администрации Нюксенского муниципального округа Вологодской области (Храповой О.И.) </w:t>
      </w:r>
      <w:r w:rsidRPr="00C06D56">
        <w:rPr>
          <w:sz w:val="28"/>
          <w:szCs w:val="28"/>
          <w:lang w:bidi="ru-RU"/>
        </w:rPr>
        <w:t>организовать работу по проведению всех необходимых юридических действий и организацию технических мероприятий, связанных с реорганизацией с учетом требований законодательства Российской Федерации и в соответствии с дорожной картой по реорганизации Нюксенского территориального отдела администрации Нюксенского муниципального округа в форме присоединения к нему Городищенского территориального отдела администрации Нюксенского муниципального округа (</w:t>
      </w:r>
      <w:r w:rsidR="00072F35" w:rsidRPr="00C06D56">
        <w:rPr>
          <w:sz w:val="28"/>
          <w:szCs w:val="28"/>
          <w:lang w:bidi="ru-RU"/>
        </w:rPr>
        <w:t>приложение</w:t>
      </w:r>
      <w:r w:rsidRPr="00C06D56">
        <w:rPr>
          <w:sz w:val="28"/>
          <w:szCs w:val="28"/>
          <w:lang w:bidi="ru-RU"/>
        </w:rPr>
        <w:t>).</w:t>
      </w:r>
    </w:p>
    <w:p w14:paraId="1ABD8B2C" w14:textId="667DFF58" w:rsidR="00A966E9" w:rsidRDefault="003B3A5D" w:rsidP="00A966E9">
      <w:pPr>
        <w:pStyle w:val="24"/>
        <w:shd w:val="clear" w:color="auto" w:fill="auto"/>
        <w:tabs>
          <w:tab w:val="left" w:pos="709"/>
        </w:tabs>
        <w:spacing w:before="0" w:after="0" w:line="240" w:lineRule="auto"/>
        <w:ind w:left="20" w:firstLine="689"/>
        <w:contextualSpacing/>
        <w:rPr>
          <w:sz w:val="28"/>
          <w:szCs w:val="28"/>
        </w:rPr>
      </w:pPr>
      <w:r w:rsidRPr="00C06D56">
        <w:rPr>
          <w:sz w:val="28"/>
          <w:szCs w:val="28"/>
        </w:rPr>
        <w:t>7</w:t>
      </w:r>
      <w:r w:rsidR="00991492" w:rsidRPr="00C06D56">
        <w:rPr>
          <w:sz w:val="28"/>
          <w:szCs w:val="28"/>
        </w:rPr>
        <w:t>. Настоящее решение всту</w:t>
      </w:r>
      <w:r w:rsidR="0022301C" w:rsidRPr="00C06D56">
        <w:rPr>
          <w:sz w:val="28"/>
          <w:szCs w:val="28"/>
        </w:rPr>
        <w:t xml:space="preserve">пает в силу со дня его принятия, </w:t>
      </w:r>
      <w:r w:rsidR="00A966E9" w:rsidRPr="00C06D56">
        <w:rPr>
          <w:color w:val="000000"/>
          <w:sz w:val="28"/>
          <w:szCs w:val="28"/>
          <w:lang w:eastAsia="ru-RU" w:bidi="ru-RU"/>
        </w:rPr>
        <w:t xml:space="preserve">подлежит </w:t>
      </w:r>
      <w:r w:rsidR="00A966E9">
        <w:rPr>
          <w:color w:val="000000"/>
          <w:sz w:val="28"/>
          <w:szCs w:val="28"/>
          <w:lang w:eastAsia="ru-RU" w:bidi="ru-RU"/>
        </w:rPr>
        <w:t>официальному</w:t>
      </w:r>
      <w:r w:rsidR="00A966E9">
        <w:rPr>
          <w:sz w:val="28"/>
          <w:szCs w:val="28"/>
        </w:rPr>
        <w:t xml:space="preserve"> опубликованию в Официальном вестнике газеты «Новый день» и размещению на официальном сайте администрации Нюксенского муниципального округа в информационно-телекоммуникационной сети «Интернет»</w:t>
      </w:r>
      <w:r w:rsidR="00A966E9">
        <w:rPr>
          <w:sz w:val="28"/>
          <w:szCs w:val="28"/>
        </w:rPr>
        <w:t>.</w:t>
      </w:r>
    </w:p>
    <w:p w14:paraId="4804FC81" w14:textId="77777777" w:rsidR="005B5EE6" w:rsidRPr="00C06D56" w:rsidRDefault="005B5EE6" w:rsidP="00C06D56">
      <w:pPr>
        <w:pStyle w:val="ConsNonformat"/>
        <w:widowControl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14:paraId="0257B131" w14:textId="77777777" w:rsidR="005B5EE6" w:rsidRDefault="005B5EE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5B5EE6" w14:paraId="087C5E97" w14:textId="77777777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354D7C" w14:textId="77777777" w:rsidR="005B5EE6" w:rsidRDefault="00991492">
            <w:pPr>
              <w:spacing w:line="276" w:lineRule="auto"/>
            </w:pPr>
            <w:r>
              <w:rPr>
                <w:sz w:val="28"/>
              </w:rPr>
              <w:t>Председатель</w:t>
            </w:r>
          </w:p>
          <w:p w14:paraId="0CEA8018" w14:textId="77777777" w:rsidR="005B5EE6" w:rsidRDefault="00991492">
            <w:pPr>
              <w:spacing w:line="276" w:lineRule="auto"/>
            </w:pPr>
            <w:r>
              <w:rPr>
                <w:sz w:val="28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40CE72" w14:textId="77777777" w:rsidR="005B5EE6" w:rsidRDefault="00991492">
            <w:pPr>
              <w:spacing w:line="276" w:lineRule="auto"/>
            </w:pPr>
            <w:r>
              <w:rPr>
                <w:sz w:val="28"/>
              </w:rPr>
              <w:t>Глава Нюксенского</w:t>
            </w:r>
          </w:p>
          <w:p w14:paraId="203CA7F5" w14:textId="77777777" w:rsidR="005B5EE6" w:rsidRDefault="00991492">
            <w:pPr>
              <w:spacing w:line="276" w:lineRule="auto"/>
            </w:pPr>
            <w:r>
              <w:rPr>
                <w:sz w:val="28"/>
              </w:rPr>
              <w:t xml:space="preserve">муниципального </w:t>
            </w:r>
            <w:r w:rsidR="0022301C">
              <w:rPr>
                <w:sz w:val="28"/>
              </w:rPr>
              <w:t>округа</w:t>
            </w:r>
          </w:p>
          <w:p w14:paraId="520432DA" w14:textId="77777777" w:rsidR="005B5EE6" w:rsidRDefault="00991492">
            <w:pPr>
              <w:spacing w:line="276" w:lineRule="auto"/>
            </w:pPr>
            <w:r>
              <w:rPr>
                <w:sz w:val="28"/>
              </w:rPr>
              <w:t xml:space="preserve">Вологодской области </w:t>
            </w:r>
          </w:p>
          <w:p w14:paraId="061FAEAA" w14:textId="77777777" w:rsidR="005B5EE6" w:rsidRDefault="005B5EE6">
            <w:pPr>
              <w:spacing w:line="276" w:lineRule="auto"/>
            </w:pPr>
          </w:p>
        </w:tc>
      </w:tr>
      <w:tr w:rsidR="005B5EE6" w14:paraId="245A4DCE" w14:textId="77777777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458E7D" w14:textId="77777777" w:rsidR="005B5EE6" w:rsidRDefault="00991492">
            <w:pPr>
              <w:spacing w:line="276" w:lineRule="auto"/>
            </w:pPr>
            <w:r>
              <w:rPr>
                <w:sz w:val="28"/>
              </w:rPr>
              <w:t>________________Е.П. Суровцев</w:t>
            </w:r>
          </w:p>
          <w:p w14:paraId="55781DC3" w14:textId="77777777" w:rsidR="005B5EE6" w:rsidRDefault="00991492">
            <w:pPr>
              <w:spacing w:line="276" w:lineRule="auto"/>
            </w:pPr>
            <w:r>
              <w:rPr>
                <w:i/>
                <w:sz w:val="20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1A9F32" w14:textId="77777777" w:rsidR="005B5EE6" w:rsidRDefault="0022301C">
            <w:pPr>
              <w:spacing w:line="276" w:lineRule="auto"/>
            </w:pPr>
            <w:r>
              <w:rPr>
                <w:sz w:val="28"/>
              </w:rPr>
              <w:t>__________________С.К. Мазаев</w:t>
            </w:r>
          </w:p>
        </w:tc>
      </w:tr>
    </w:tbl>
    <w:p w14:paraId="3767AF6E" w14:textId="77777777" w:rsidR="003B3A5D" w:rsidRDefault="003B3A5D" w:rsidP="002D510B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14:paraId="1FC1CF67" w14:textId="77777777" w:rsidR="00341AB6" w:rsidRDefault="00341AB6" w:rsidP="00341AB6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  <w:sectPr w:rsidR="00341AB6" w:rsidSect="001817E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1BFBADF" w14:textId="0F9ECDF2" w:rsidR="005B5EE6" w:rsidRDefault="0051250C" w:rsidP="003D439B">
      <w:pPr>
        <w:pStyle w:val="ConsNonformat"/>
        <w:widowControl/>
        <w:ind w:left="10206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УТВЕРЖДЕНО</w:t>
      </w:r>
    </w:p>
    <w:p w14:paraId="318779E5" w14:textId="38B277B5" w:rsidR="00C06D56" w:rsidRDefault="003D439B" w:rsidP="003D439B">
      <w:pPr>
        <w:pStyle w:val="ConsNonformat"/>
        <w:widowControl/>
        <w:ind w:left="10206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</w:t>
      </w:r>
      <w:r w:rsidR="0022301C">
        <w:rPr>
          <w:rFonts w:ascii="Times New Roman" w:hAnsi="Times New Roman" w:cs="Times New Roman"/>
          <w:sz w:val="28"/>
          <w:szCs w:val="26"/>
        </w:rPr>
        <w:t>ешени</w:t>
      </w:r>
      <w:r w:rsidR="003B3A5D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991492">
        <w:rPr>
          <w:rFonts w:ascii="Times New Roman" w:hAnsi="Times New Roman" w:cs="Times New Roman"/>
          <w:sz w:val="28"/>
          <w:szCs w:val="26"/>
        </w:rPr>
        <w:t>Представительного Собрания</w:t>
      </w:r>
      <w:r w:rsidR="0051250C">
        <w:rPr>
          <w:rFonts w:ascii="Times New Roman" w:hAnsi="Times New Roman" w:cs="Times New Roman"/>
          <w:sz w:val="28"/>
          <w:szCs w:val="26"/>
        </w:rPr>
        <w:t xml:space="preserve"> </w:t>
      </w:r>
      <w:r w:rsidR="00991492">
        <w:rPr>
          <w:rFonts w:ascii="Times New Roman" w:hAnsi="Times New Roman" w:cs="Times New Roman"/>
          <w:sz w:val="28"/>
          <w:szCs w:val="26"/>
        </w:rPr>
        <w:t>Нюксенского муниципального округа</w:t>
      </w:r>
    </w:p>
    <w:p w14:paraId="71114CE1" w14:textId="26BCBC10" w:rsidR="00C06D56" w:rsidRPr="00C06D56" w:rsidRDefault="00C06D56" w:rsidP="003D439B">
      <w:pPr>
        <w:pStyle w:val="ConsNonformat"/>
        <w:widowControl/>
        <w:ind w:left="10206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от 27.02.2024 № 17</w:t>
      </w:r>
    </w:p>
    <w:p w14:paraId="5869B0E0" w14:textId="77777777" w:rsidR="00C06D56" w:rsidRDefault="00C06D56" w:rsidP="00C06D56">
      <w:pPr>
        <w:pStyle w:val="ConsNonformat"/>
        <w:widowControl/>
        <w:ind w:left="10773"/>
        <w:jc w:val="right"/>
        <w:rPr>
          <w:rFonts w:ascii="Times New Roman" w:hAnsi="Times New Roman" w:cs="Times New Roman"/>
          <w:sz w:val="28"/>
          <w:szCs w:val="26"/>
        </w:rPr>
      </w:pPr>
    </w:p>
    <w:p w14:paraId="3471DB48" w14:textId="56723722" w:rsidR="0051250C" w:rsidRDefault="0051250C" w:rsidP="00C06D56">
      <w:pPr>
        <w:pStyle w:val="ConsNonformat"/>
        <w:widowControl/>
        <w:ind w:left="10773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(приложение)</w:t>
      </w:r>
    </w:p>
    <w:p w14:paraId="216D8C4B" w14:textId="77777777" w:rsidR="005B5EE6" w:rsidRDefault="005B5EE6" w:rsidP="00C06D56">
      <w:pPr>
        <w:pStyle w:val="ConsNonformat"/>
        <w:widowControl/>
        <w:rPr>
          <w:rFonts w:ascii="Times New Roman" w:hAnsi="Times New Roman" w:cs="Times New Roman"/>
          <w:sz w:val="28"/>
          <w:szCs w:val="26"/>
        </w:rPr>
      </w:pPr>
    </w:p>
    <w:p w14:paraId="02ABD7E4" w14:textId="77777777" w:rsidR="0022301C" w:rsidRDefault="0022301C" w:rsidP="00C06D56">
      <w:pPr>
        <w:pStyle w:val="24"/>
        <w:shd w:val="clear" w:color="auto" w:fill="auto"/>
        <w:spacing w:before="0" w:after="0" w:line="240" w:lineRule="auto"/>
        <w:ind w:right="280"/>
        <w:jc w:val="center"/>
      </w:pPr>
      <w:r>
        <w:t>Дорожная карта</w:t>
      </w:r>
    </w:p>
    <w:p w14:paraId="33E26626" w14:textId="77777777" w:rsidR="0051250C" w:rsidRDefault="0022301C" w:rsidP="00C06D56">
      <w:pPr>
        <w:pStyle w:val="24"/>
        <w:shd w:val="clear" w:color="auto" w:fill="auto"/>
        <w:spacing w:before="0" w:after="0" w:line="240" w:lineRule="auto"/>
        <w:ind w:right="280"/>
        <w:jc w:val="center"/>
      </w:pPr>
      <w:r>
        <w:t xml:space="preserve">по проведению мероприятий по реорганизации </w:t>
      </w:r>
      <w:r w:rsidR="00623980" w:rsidRPr="00623980">
        <w:t xml:space="preserve">Нюксенского территориального отдела администрации </w:t>
      </w:r>
    </w:p>
    <w:p w14:paraId="2C2CD0C8" w14:textId="77777777" w:rsidR="0051250C" w:rsidRDefault="00623980" w:rsidP="00C06D56">
      <w:pPr>
        <w:pStyle w:val="24"/>
        <w:shd w:val="clear" w:color="auto" w:fill="auto"/>
        <w:spacing w:before="0" w:after="0" w:line="240" w:lineRule="auto"/>
        <w:ind w:right="280"/>
        <w:jc w:val="center"/>
      </w:pPr>
      <w:r w:rsidRPr="00623980">
        <w:t xml:space="preserve">Нюксенского муниципального округа в форме присоединения к нему Городищенского территориального отдела </w:t>
      </w:r>
    </w:p>
    <w:p w14:paraId="1585F39D" w14:textId="0F759048" w:rsidR="0022301C" w:rsidRDefault="00623980" w:rsidP="00C06D56">
      <w:pPr>
        <w:pStyle w:val="24"/>
        <w:shd w:val="clear" w:color="auto" w:fill="auto"/>
        <w:spacing w:before="0" w:after="0" w:line="240" w:lineRule="auto"/>
        <w:ind w:right="280"/>
        <w:jc w:val="center"/>
      </w:pPr>
      <w:r w:rsidRPr="00623980">
        <w:t>администрации Нюксенского муниципального округа</w:t>
      </w:r>
    </w:p>
    <w:p w14:paraId="4EDF80D7" w14:textId="77777777" w:rsidR="003B3A5D" w:rsidRDefault="003B3A5D" w:rsidP="00C06D56">
      <w:pPr>
        <w:pStyle w:val="24"/>
        <w:shd w:val="clear" w:color="auto" w:fill="auto"/>
        <w:spacing w:before="0" w:after="0" w:line="240" w:lineRule="auto"/>
        <w:ind w:right="280"/>
        <w:jc w:val="center"/>
      </w:pP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752"/>
        <w:gridCol w:w="5823"/>
        <w:gridCol w:w="2071"/>
        <w:gridCol w:w="3965"/>
        <w:gridCol w:w="1985"/>
      </w:tblGrid>
      <w:tr w:rsidR="003B3A5D" w14:paraId="5A709733" w14:textId="77777777" w:rsidTr="003D439B">
        <w:tc>
          <w:tcPr>
            <w:tcW w:w="752" w:type="dxa"/>
            <w:vAlign w:val="center"/>
          </w:tcPr>
          <w:p w14:paraId="6F5E886D" w14:textId="77777777" w:rsidR="003B3A5D" w:rsidRPr="00C06D56" w:rsidRDefault="003B3A5D" w:rsidP="003D439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№</w:t>
            </w:r>
          </w:p>
        </w:tc>
        <w:tc>
          <w:tcPr>
            <w:tcW w:w="5823" w:type="dxa"/>
            <w:vAlign w:val="center"/>
          </w:tcPr>
          <w:p w14:paraId="18A4B303" w14:textId="77777777" w:rsidR="003B3A5D" w:rsidRPr="00C06D56" w:rsidRDefault="003B3A5D" w:rsidP="003D439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1" w:type="dxa"/>
            <w:vAlign w:val="center"/>
          </w:tcPr>
          <w:p w14:paraId="017445D9" w14:textId="77777777" w:rsidR="003B3A5D" w:rsidRPr="00C06D56" w:rsidRDefault="003B3A5D" w:rsidP="003D439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Плановые сроки выполнения</w:t>
            </w:r>
          </w:p>
        </w:tc>
        <w:tc>
          <w:tcPr>
            <w:tcW w:w="3965" w:type="dxa"/>
            <w:vAlign w:val="center"/>
          </w:tcPr>
          <w:p w14:paraId="64A83B72" w14:textId="77777777" w:rsidR="003B3A5D" w:rsidRPr="00C06D56" w:rsidRDefault="003B3A5D" w:rsidP="003D439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14:paraId="24FD654D" w14:textId="77777777" w:rsidR="003B3A5D" w:rsidRPr="00C06D56" w:rsidRDefault="003B3A5D" w:rsidP="003D439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Фактические</w:t>
            </w:r>
          </w:p>
          <w:p w14:paraId="2823F498" w14:textId="77777777" w:rsidR="003B3A5D" w:rsidRPr="00C06D56" w:rsidRDefault="003B3A5D" w:rsidP="003D439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сроки</w:t>
            </w:r>
          </w:p>
          <w:p w14:paraId="066B38D9" w14:textId="77777777" w:rsidR="003B3A5D" w:rsidRPr="00C06D56" w:rsidRDefault="003B3A5D" w:rsidP="003D439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выполнения</w:t>
            </w:r>
          </w:p>
        </w:tc>
      </w:tr>
      <w:tr w:rsidR="003B3A5D" w14:paraId="49D689E3" w14:textId="77777777" w:rsidTr="003D439B">
        <w:tc>
          <w:tcPr>
            <w:tcW w:w="752" w:type="dxa"/>
            <w:vAlign w:val="center"/>
          </w:tcPr>
          <w:p w14:paraId="2C656C79" w14:textId="77777777" w:rsidR="003B3A5D" w:rsidRPr="00C06D56" w:rsidRDefault="003B3A5D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1</w:t>
            </w:r>
          </w:p>
        </w:tc>
        <w:tc>
          <w:tcPr>
            <w:tcW w:w="5823" w:type="dxa"/>
          </w:tcPr>
          <w:p w14:paraId="49FF3BD8" w14:textId="77777777" w:rsidR="003B3A5D" w:rsidRPr="00C06D56" w:rsidRDefault="003B3A5D" w:rsidP="00C06D56">
            <w:pPr>
              <w:pStyle w:val="24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Принятие решения Представительного Собрания Нюксенского муниципального округа «О реорганизации Нюксенского территориального отдела администрации Нюксенского муниципального округа в форме присоединения к нему Городищенского территориального отдела администрации Нюксенского муниципального округа»</w:t>
            </w:r>
          </w:p>
        </w:tc>
        <w:tc>
          <w:tcPr>
            <w:tcW w:w="2071" w:type="dxa"/>
          </w:tcPr>
          <w:p w14:paraId="5FA797CC" w14:textId="77777777" w:rsidR="003B3A5D" w:rsidRPr="00C06D56" w:rsidRDefault="003B3A5D" w:rsidP="00C06D56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14:paraId="3B774E24" w14:textId="2A2CC25E" w:rsidR="003B3A5D" w:rsidRPr="00C06D56" w:rsidRDefault="00C06D56" w:rsidP="00C06D56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06D56">
              <w:rPr>
                <w:sz w:val="24"/>
                <w:szCs w:val="24"/>
                <w:lang w:val="en-US"/>
              </w:rPr>
              <w:t>27</w:t>
            </w:r>
            <w:r w:rsidR="00CE7D22" w:rsidRPr="00C06D56">
              <w:rPr>
                <w:sz w:val="24"/>
                <w:szCs w:val="24"/>
              </w:rPr>
              <w:t>.</w:t>
            </w:r>
            <w:r w:rsidR="00CE7D22" w:rsidRPr="00C06D56">
              <w:rPr>
                <w:sz w:val="24"/>
                <w:szCs w:val="24"/>
                <w:lang w:val="en-US"/>
              </w:rPr>
              <w:t>02</w:t>
            </w:r>
            <w:r w:rsidR="00CE7D22" w:rsidRPr="00C06D56">
              <w:rPr>
                <w:sz w:val="24"/>
                <w:szCs w:val="24"/>
              </w:rPr>
              <w:t>.202</w:t>
            </w:r>
            <w:r w:rsidR="00CE7D22" w:rsidRPr="00C06D5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5" w:type="dxa"/>
          </w:tcPr>
          <w:p w14:paraId="6AFD9D88" w14:textId="666FD1BA" w:rsidR="003B3A5D" w:rsidRPr="00C06D56" w:rsidRDefault="003B3A5D" w:rsidP="00C06D56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 xml:space="preserve">Управляющий делами, начальник управления по обеспечению деятельности администрации округа </w:t>
            </w:r>
            <w:r w:rsidR="00683B55" w:rsidRPr="00C06D56">
              <w:rPr>
                <w:sz w:val="24"/>
                <w:szCs w:val="24"/>
              </w:rPr>
              <w:t>(</w:t>
            </w:r>
            <w:proofErr w:type="spellStart"/>
            <w:r w:rsidRPr="00C06D56">
              <w:rPr>
                <w:sz w:val="24"/>
                <w:szCs w:val="24"/>
              </w:rPr>
              <w:t>Епифано</w:t>
            </w:r>
            <w:r w:rsidR="00C06D56">
              <w:rPr>
                <w:sz w:val="24"/>
                <w:szCs w:val="24"/>
              </w:rPr>
              <w:t>в</w:t>
            </w:r>
            <w:r w:rsidRPr="00C06D56">
              <w:rPr>
                <w:sz w:val="24"/>
                <w:szCs w:val="24"/>
              </w:rPr>
              <w:t>ская</w:t>
            </w:r>
            <w:proofErr w:type="spellEnd"/>
            <w:r w:rsidRPr="00C06D56">
              <w:rPr>
                <w:sz w:val="24"/>
                <w:szCs w:val="24"/>
              </w:rPr>
              <w:t xml:space="preserve"> С.П.</w:t>
            </w:r>
            <w:r w:rsidR="00683B55" w:rsidRPr="00C06D56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E915E2C" w14:textId="77777777" w:rsidR="003B3A5D" w:rsidRPr="00C06D56" w:rsidRDefault="003B3A5D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D120AD" w14:paraId="54AEAF1F" w14:textId="77777777" w:rsidTr="003D439B">
        <w:tc>
          <w:tcPr>
            <w:tcW w:w="752" w:type="dxa"/>
            <w:vAlign w:val="center"/>
          </w:tcPr>
          <w:p w14:paraId="4674A361" w14:textId="77777777" w:rsidR="00D120AD" w:rsidRPr="00C06D56" w:rsidRDefault="00D120AD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06D5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23" w:type="dxa"/>
          </w:tcPr>
          <w:p w14:paraId="03AC98E2" w14:textId="77777777" w:rsidR="00D120AD" w:rsidRPr="00C06D56" w:rsidRDefault="00D120AD" w:rsidP="00C06D56">
            <w:pPr>
              <w:pStyle w:val="24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Подписание договора о присоединении</w:t>
            </w:r>
          </w:p>
        </w:tc>
        <w:tc>
          <w:tcPr>
            <w:tcW w:w="2071" w:type="dxa"/>
          </w:tcPr>
          <w:p w14:paraId="0F71C503" w14:textId="77777777" w:rsidR="00D120AD" w:rsidRPr="00C06D56" w:rsidRDefault="00D120AD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В течение 3 рабочих дней с момента издания решения о реорганизации</w:t>
            </w:r>
          </w:p>
        </w:tc>
        <w:tc>
          <w:tcPr>
            <w:tcW w:w="3965" w:type="dxa"/>
          </w:tcPr>
          <w:p w14:paraId="1A9FAC54" w14:textId="77777777" w:rsidR="00D120AD" w:rsidRPr="00C06D56" w:rsidRDefault="00D120AD" w:rsidP="00C06D56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Начальник Нюксенского территориального отдела (Лихачева Е.М.), и.о. начальника Городищенского территориального отдела (Храпова О.И.)</w:t>
            </w:r>
          </w:p>
        </w:tc>
        <w:tc>
          <w:tcPr>
            <w:tcW w:w="1985" w:type="dxa"/>
          </w:tcPr>
          <w:p w14:paraId="7AA2DABE" w14:textId="77777777" w:rsidR="00D120AD" w:rsidRPr="00C06D56" w:rsidRDefault="00D120AD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3B3A5D" w14:paraId="5B75BE4F" w14:textId="77777777" w:rsidTr="003D439B">
        <w:tc>
          <w:tcPr>
            <w:tcW w:w="752" w:type="dxa"/>
            <w:vAlign w:val="center"/>
          </w:tcPr>
          <w:p w14:paraId="4C811B17" w14:textId="77777777" w:rsidR="003B3A5D" w:rsidRPr="00C06D56" w:rsidRDefault="00D120AD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06D5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23" w:type="dxa"/>
          </w:tcPr>
          <w:p w14:paraId="0FF9319A" w14:textId="77777777" w:rsidR="003B3A5D" w:rsidRPr="00C06D56" w:rsidRDefault="00683B55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 xml:space="preserve">Направление в Межрайонную ИФНС России №10 по Вологодской </w:t>
            </w:r>
            <w:r w:rsidR="00DD4C32" w:rsidRPr="00C06D56">
              <w:rPr>
                <w:sz w:val="24"/>
                <w:szCs w:val="24"/>
              </w:rPr>
              <w:t xml:space="preserve">области сообщения по форме Р12003 </w:t>
            </w:r>
            <w:r w:rsidRPr="00C06D56">
              <w:rPr>
                <w:sz w:val="24"/>
                <w:szCs w:val="24"/>
              </w:rPr>
              <w:t>Уведомление о начале процедуры реорганизации</w:t>
            </w:r>
            <w:r w:rsidR="00DD4C32" w:rsidRPr="00C06D56">
              <w:rPr>
                <w:sz w:val="24"/>
                <w:szCs w:val="24"/>
              </w:rPr>
              <w:t xml:space="preserve"> </w:t>
            </w:r>
            <w:r w:rsidRPr="00C06D56">
              <w:rPr>
                <w:sz w:val="24"/>
                <w:szCs w:val="24"/>
              </w:rPr>
              <w:t xml:space="preserve">с приложением </w:t>
            </w:r>
            <w:r w:rsidR="00DD4C32" w:rsidRPr="00C06D56">
              <w:rPr>
                <w:sz w:val="24"/>
                <w:szCs w:val="24"/>
              </w:rPr>
              <w:t>решения о реорганизации</w:t>
            </w:r>
          </w:p>
        </w:tc>
        <w:tc>
          <w:tcPr>
            <w:tcW w:w="2071" w:type="dxa"/>
          </w:tcPr>
          <w:p w14:paraId="65F0982A" w14:textId="77777777" w:rsidR="003B3A5D" w:rsidRPr="00C06D56" w:rsidRDefault="003B3A5D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 xml:space="preserve">В течение 3 рабочих дней с момента издания </w:t>
            </w:r>
            <w:r w:rsidR="00683B55" w:rsidRPr="00C06D56">
              <w:rPr>
                <w:sz w:val="24"/>
                <w:szCs w:val="24"/>
              </w:rPr>
              <w:t>решения</w:t>
            </w:r>
            <w:r w:rsidRPr="00C06D56">
              <w:rPr>
                <w:sz w:val="24"/>
                <w:szCs w:val="24"/>
              </w:rPr>
              <w:t xml:space="preserve"> о </w:t>
            </w:r>
            <w:r w:rsidRPr="00C06D56">
              <w:rPr>
                <w:sz w:val="24"/>
                <w:szCs w:val="24"/>
              </w:rPr>
              <w:lastRenderedPageBreak/>
              <w:t>реорганизации</w:t>
            </w:r>
          </w:p>
        </w:tc>
        <w:tc>
          <w:tcPr>
            <w:tcW w:w="3965" w:type="dxa"/>
          </w:tcPr>
          <w:p w14:paraId="5A0A7E70" w14:textId="77777777" w:rsidR="003B3A5D" w:rsidRPr="00C06D56" w:rsidRDefault="00683B55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lastRenderedPageBreak/>
              <w:t>Начальник Нюксенского территориального отдела (Лихачева Е.М.)</w:t>
            </w:r>
          </w:p>
          <w:p w14:paraId="5FA18034" w14:textId="77777777" w:rsidR="00683B55" w:rsidRPr="00C06D56" w:rsidRDefault="00683B55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51C02BD9" w14:textId="77777777" w:rsidR="00683B55" w:rsidRPr="00C06D56" w:rsidRDefault="00683B55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5EFF52" w14:textId="77777777" w:rsidR="003B3A5D" w:rsidRPr="00C06D56" w:rsidRDefault="003B3A5D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3B3A5D" w14:paraId="6B5BECD2" w14:textId="77777777" w:rsidTr="003D439B">
        <w:tc>
          <w:tcPr>
            <w:tcW w:w="752" w:type="dxa"/>
            <w:vAlign w:val="center"/>
          </w:tcPr>
          <w:p w14:paraId="4F12CE84" w14:textId="77777777" w:rsidR="003B3A5D" w:rsidRPr="00C06D56" w:rsidRDefault="00D120AD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06D5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23" w:type="dxa"/>
          </w:tcPr>
          <w:p w14:paraId="1F89746C" w14:textId="77777777" w:rsidR="003B3A5D" w:rsidRPr="00C06D56" w:rsidRDefault="00683B55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Публикация информации в «Вестнике государственной регистрации» о реорганизации юридического лица и присоединяемого к нему учреждения</w:t>
            </w:r>
          </w:p>
        </w:tc>
        <w:tc>
          <w:tcPr>
            <w:tcW w:w="2071" w:type="dxa"/>
            <w:vAlign w:val="bottom"/>
          </w:tcPr>
          <w:p w14:paraId="77441E3C" w14:textId="77777777" w:rsidR="003B3A5D" w:rsidRPr="00C06D56" w:rsidRDefault="00683B55" w:rsidP="00C06D56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После внесения в ЕГРЮЛ записи о начале процедуры реорганизации (5 дней после уведомления). Дважды с периодичностью один раз в месяц</w:t>
            </w:r>
          </w:p>
        </w:tc>
        <w:tc>
          <w:tcPr>
            <w:tcW w:w="3965" w:type="dxa"/>
          </w:tcPr>
          <w:p w14:paraId="0B48DD2F" w14:textId="77777777" w:rsidR="003B3A5D" w:rsidRPr="00C06D56" w:rsidRDefault="00683B55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Начальник Нюксенского территориального отдела (Лихачева Е.М.)</w:t>
            </w:r>
          </w:p>
        </w:tc>
        <w:tc>
          <w:tcPr>
            <w:tcW w:w="1985" w:type="dxa"/>
          </w:tcPr>
          <w:p w14:paraId="055A1172" w14:textId="77777777" w:rsidR="003B3A5D" w:rsidRPr="00C06D56" w:rsidRDefault="003B3A5D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3B3A5D" w14:paraId="28DD5031" w14:textId="77777777" w:rsidTr="003D439B">
        <w:tc>
          <w:tcPr>
            <w:tcW w:w="752" w:type="dxa"/>
            <w:vAlign w:val="center"/>
          </w:tcPr>
          <w:p w14:paraId="40992D26" w14:textId="77777777" w:rsidR="003B3A5D" w:rsidRPr="00C06D56" w:rsidRDefault="00D120AD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06D5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823" w:type="dxa"/>
          </w:tcPr>
          <w:p w14:paraId="4F65E432" w14:textId="77777777" w:rsidR="003B3A5D" w:rsidRPr="00C06D56" w:rsidRDefault="003B3A5D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 xml:space="preserve">Письменное уведомление всех кредиторов </w:t>
            </w:r>
            <w:r w:rsidR="00B35C3E" w:rsidRPr="00C06D56">
              <w:rPr>
                <w:sz w:val="24"/>
                <w:szCs w:val="24"/>
              </w:rPr>
              <w:t>Нюксенского территориального отдела администрации Нюксенского муниципального округа и Городищенского территориального отдела администрации Нюксенского муниципального округа</w:t>
            </w:r>
            <w:r w:rsidRPr="00C06D56">
              <w:rPr>
                <w:sz w:val="24"/>
                <w:szCs w:val="24"/>
              </w:rPr>
              <w:t xml:space="preserve"> о начале процедуры реорганизации</w:t>
            </w:r>
          </w:p>
        </w:tc>
        <w:tc>
          <w:tcPr>
            <w:tcW w:w="2071" w:type="dxa"/>
          </w:tcPr>
          <w:p w14:paraId="12F02064" w14:textId="77777777" w:rsidR="003B3A5D" w:rsidRPr="00C06D56" w:rsidRDefault="00341AB6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в течение 5 рабочих дней после даты направления уведомления о начале реорганизации в МИФНС</w:t>
            </w:r>
          </w:p>
        </w:tc>
        <w:tc>
          <w:tcPr>
            <w:tcW w:w="3965" w:type="dxa"/>
            <w:vAlign w:val="bottom"/>
          </w:tcPr>
          <w:p w14:paraId="21176815" w14:textId="77777777" w:rsidR="003B3A5D" w:rsidRPr="00C06D56" w:rsidRDefault="00B35C3E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Начальник Нюксенского территориального отдела (Лихачева Е.М.), и.о. начальника Городищенского территориального отдела (Храпова О.И.)</w:t>
            </w:r>
            <w:r w:rsidR="00B83B64" w:rsidRPr="00C06D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A00B99C" w14:textId="77777777" w:rsidR="003B3A5D" w:rsidRPr="00C06D56" w:rsidRDefault="003B3A5D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072F35" w14:paraId="6F3A9B79" w14:textId="77777777" w:rsidTr="003D439B">
        <w:tc>
          <w:tcPr>
            <w:tcW w:w="752" w:type="dxa"/>
            <w:vAlign w:val="center"/>
          </w:tcPr>
          <w:p w14:paraId="4D5A3C52" w14:textId="77777777" w:rsidR="00072F35" w:rsidRPr="00C06D56" w:rsidRDefault="00072F35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6</w:t>
            </w:r>
          </w:p>
        </w:tc>
        <w:tc>
          <w:tcPr>
            <w:tcW w:w="5823" w:type="dxa"/>
          </w:tcPr>
          <w:p w14:paraId="19C8EB6F" w14:textId="77777777" w:rsidR="00072F35" w:rsidRPr="00C06D56" w:rsidRDefault="00072F35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 xml:space="preserve">Подготовка и внесение изменений в Положение </w:t>
            </w:r>
          </w:p>
        </w:tc>
        <w:tc>
          <w:tcPr>
            <w:tcW w:w="2071" w:type="dxa"/>
          </w:tcPr>
          <w:p w14:paraId="4BFCCC67" w14:textId="77777777" w:rsidR="00072F35" w:rsidRPr="00C06D56" w:rsidRDefault="00072F35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В течение 30 дней с момента принятия решения о реорганизации</w:t>
            </w:r>
          </w:p>
        </w:tc>
        <w:tc>
          <w:tcPr>
            <w:tcW w:w="3965" w:type="dxa"/>
            <w:vAlign w:val="bottom"/>
          </w:tcPr>
          <w:p w14:paraId="3C3A6568" w14:textId="4828F5F0" w:rsidR="00072F35" w:rsidRPr="00C06D56" w:rsidRDefault="00072F35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Управляющий делами, начальник управления по обеспечению деятельности администрации округа (</w:t>
            </w:r>
            <w:proofErr w:type="spellStart"/>
            <w:r w:rsidRPr="00C06D56">
              <w:rPr>
                <w:sz w:val="24"/>
                <w:szCs w:val="24"/>
              </w:rPr>
              <w:t>Епифано</w:t>
            </w:r>
            <w:r w:rsidR="00C06D56">
              <w:rPr>
                <w:sz w:val="24"/>
                <w:szCs w:val="24"/>
              </w:rPr>
              <w:t>в</w:t>
            </w:r>
            <w:r w:rsidRPr="00C06D56">
              <w:rPr>
                <w:sz w:val="24"/>
                <w:szCs w:val="24"/>
              </w:rPr>
              <w:t>ская</w:t>
            </w:r>
            <w:proofErr w:type="spellEnd"/>
            <w:r w:rsidRPr="00C06D56">
              <w:rPr>
                <w:sz w:val="24"/>
                <w:szCs w:val="24"/>
              </w:rPr>
              <w:t xml:space="preserve"> С.П.)</w:t>
            </w:r>
          </w:p>
        </w:tc>
        <w:tc>
          <w:tcPr>
            <w:tcW w:w="1985" w:type="dxa"/>
          </w:tcPr>
          <w:p w14:paraId="27512664" w14:textId="77777777" w:rsidR="00072F35" w:rsidRPr="00C06D56" w:rsidRDefault="00072F35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3B3A5D" w14:paraId="189B14AB" w14:textId="77777777" w:rsidTr="003D439B">
        <w:tc>
          <w:tcPr>
            <w:tcW w:w="752" w:type="dxa"/>
            <w:vAlign w:val="center"/>
          </w:tcPr>
          <w:p w14:paraId="366B664C" w14:textId="77777777" w:rsidR="003B3A5D" w:rsidRPr="00C06D56" w:rsidRDefault="00072F35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7</w:t>
            </w:r>
          </w:p>
        </w:tc>
        <w:tc>
          <w:tcPr>
            <w:tcW w:w="5823" w:type="dxa"/>
          </w:tcPr>
          <w:p w14:paraId="51403678" w14:textId="77777777" w:rsidR="003B3A5D" w:rsidRPr="00C06D56" w:rsidRDefault="00341AB6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Уведомить в письменной форме работников присоединяемого учреждения о реорганизации и изменении существенных условий трудовых договоров (смена работодателя/сокращение должностей)</w:t>
            </w:r>
          </w:p>
        </w:tc>
        <w:tc>
          <w:tcPr>
            <w:tcW w:w="2071" w:type="dxa"/>
          </w:tcPr>
          <w:p w14:paraId="277670AA" w14:textId="77777777" w:rsidR="002023CF" w:rsidRPr="00C06D56" w:rsidRDefault="003B3A5D" w:rsidP="00C06D56">
            <w:pPr>
              <w:pStyle w:val="24"/>
              <w:spacing w:before="0" w:after="0" w:line="240" w:lineRule="auto"/>
              <w:ind w:right="280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В те</w:t>
            </w:r>
            <w:r w:rsidR="00060DC8" w:rsidRPr="00C06D56">
              <w:rPr>
                <w:sz w:val="24"/>
                <w:szCs w:val="24"/>
              </w:rPr>
              <w:t>чение 10 дней с момента принятия решения</w:t>
            </w:r>
            <w:r w:rsidR="002023CF" w:rsidRPr="00C06D56">
              <w:rPr>
                <w:sz w:val="24"/>
                <w:szCs w:val="24"/>
              </w:rPr>
              <w:t xml:space="preserve"> о реорганизации, но</w:t>
            </w:r>
          </w:p>
          <w:p w14:paraId="05CCDFC9" w14:textId="77777777" w:rsidR="003B3A5D" w:rsidRPr="00C06D56" w:rsidRDefault="002023CF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 xml:space="preserve">не позднее чем за два месяца до завершения процедуры </w:t>
            </w:r>
            <w:r w:rsidRPr="00C06D56">
              <w:rPr>
                <w:sz w:val="24"/>
                <w:szCs w:val="24"/>
              </w:rPr>
              <w:lastRenderedPageBreak/>
              <w:t>реорганизации</w:t>
            </w:r>
          </w:p>
        </w:tc>
        <w:tc>
          <w:tcPr>
            <w:tcW w:w="3965" w:type="dxa"/>
          </w:tcPr>
          <w:p w14:paraId="1FB1D413" w14:textId="77777777" w:rsidR="003B3A5D" w:rsidRPr="00C06D56" w:rsidRDefault="00060DC8" w:rsidP="00C06D56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lastRenderedPageBreak/>
              <w:t>и.о. начальника Городищенского территориального отдела (Храпова О.И.)</w:t>
            </w:r>
          </w:p>
        </w:tc>
        <w:tc>
          <w:tcPr>
            <w:tcW w:w="1985" w:type="dxa"/>
          </w:tcPr>
          <w:p w14:paraId="04219D45" w14:textId="77777777" w:rsidR="003B3A5D" w:rsidRPr="00C06D56" w:rsidRDefault="003B3A5D" w:rsidP="00C06D56">
            <w:pPr>
              <w:pStyle w:val="24"/>
              <w:spacing w:before="0" w:after="0" w:line="240" w:lineRule="auto"/>
              <w:ind w:right="280"/>
              <w:jc w:val="left"/>
              <w:rPr>
                <w:sz w:val="24"/>
                <w:szCs w:val="24"/>
              </w:rPr>
            </w:pPr>
          </w:p>
        </w:tc>
      </w:tr>
      <w:tr w:rsidR="006757D9" w14:paraId="34472323" w14:textId="77777777" w:rsidTr="003D439B">
        <w:tc>
          <w:tcPr>
            <w:tcW w:w="752" w:type="dxa"/>
            <w:vAlign w:val="center"/>
          </w:tcPr>
          <w:p w14:paraId="1074AB3B" w14:textId="77777777" w:rsidR="006757D9" w:rsidRPr="00C06D56" w:rsidRDefault="00072F35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8</w:t>
            </w:r>
          </w:p>
        </w:tc>
        <w:tc>
          <w:tcPr>
            <w:tcW w:w="5823" w:type="dxa"/>
          </w:tcPr>
          <w:p w14:paraId="66D9B85E" w14:textId="77777777" w:rsidR="006757D9" w:rsidRPr="00C06D56" w:rsidRDefault="006757D9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Утверждение нового штатного расписания Нюксенского территориального отдела администрации Нюксенского муниципального округа</w:t>
            </w:r>
          </w:p>
        </w:tc>
        <w:tc>
          <w:tcPr>
            <w:tcW w:w="2071" w:type="dxa"/>
          </w:tcPr>
          <w:p w14:paraId="4982E85B" w14:textId="77777777" w:rsidR="006757D9" w:rsidRPr="00C06D56" w:rsidRDefault="006757D9" w:rsidP="00C06D56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30 дней с момента принятия решения о реорганизации</w:t>
            </w:r>
          </w:p>
        </w:tc>
        <w:tc>
          <w:tcPr>
            <w:tcW w:w="3965" w:type="dxa"/>
          </w:tcPr>
          <w:p w14:paraId="3E18CEB7" w14:textId="77777777" w:rsidR="006757D9" w:rsidRPr="00C06D56" w:rsidRDefault="006757D9" w:rsidP="00C06D56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Начальник Нюксенского территориального отдела (Лихачева Е.М.)</w:t>
            </w:r>
          </w:p>
        </w:tc>
        <w:tc>
          <w:tcPr>
            <w:tcW w:w="1985" w:type="dxa"/>
          </w:tcPr>
          <w:p w14:paraId="58BF0C49" w14:textId="77777777" w:rsidR="006757D9" w:rsidRPr="00C06D56" w:rsidRDefault="006757D9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6757D9" w14:paraId="274040AA" w14:textId="77777777" w:rsidTr="003D439B">
        <w:tc>
          <w:tcPr>
            <w:tcW w:w="752" w:type="dxa"/>
            <w:vAlign w:val="center"/>
          </w:tcPr>
          <w:p w14:paraId="281BCEA8" w14:textId="77777777" w:rsidR="006757D9" w:rsidRPr="00C06D56" w:rsidRDefault="00072F35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9</w:t>
            </w:r>
          </w:p>
        </w:tc>
        <w:tc>
          <w:tcPr>
            <w:tcW w:w="5823" w:type="dxa"/>
          </w:tcPr>
          <w:p w14:paraId="4DD3CDCF" w14:textId="57DAF00F" w:rsidR="006757D9" w:rsidRPr="00C06D56" w:rsidRDefault="00DD4C32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Провести инвентаризацию имущества и обязательств Нюксенского территориального отдела администрации Нюксенского муниципального округа и Городищенского территориального отдела администрации Нюксенского муниципального округа</w:t>
            </w:r>
          </w:p>
        </w:tc>
        <w:tc>
          <w:tcPr>
            <w:tcW w:w="2071" w:type="dxa"/>
          </w:tcPr>
          <w:p w14:paraId="518B62AD" w14:textId="77777777" w:rsidR="006757D9" w:rsidRPr="00C06D56" w:rsidRDefault="00DD4C32" w:rsidP="00C06D56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в течение 1,5 месяцев после принятия решения о реорганизации</w:t>
            </w:r>
          </w:p>
        </w:tc>
        <w:tc>
          <w:tcPr>
            <w:tcW w:w="3965" w:type="dxa"/>
          </w:tcPr>
          <w:p w14:paraId="6B5576F0" w14:textId="77777777" w:rsidR="006757D9" w:rsidRPr="00C06D56" w:rsidRDefault="00DD4C32" w:rsidP="00C06D56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Начальник Нюксенского территориального отдела (Лихачева Е.М.), и.о. начальника Городищенского территориального отдела (Храпова О.И.)</w:t>
            </w:r>
          </w:p>
        </w:tc>
        <w:tc>
          <w:tcPr>
            <w:tcW w:w="1985" w:type="dxa"/>
          </w:tcPr>
          <w:p w14:paraId="48C0CB33" w14:textId="77777777" w:rsidR="006757D9" w:rsidRPr="00C06D56" w:rsidRDefault="006757D9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6757D9" w14:paraId="245C6D39" w14:textId="77777777" w:rsidTr="003D439B">
        <w:tc>
          <w:tcPr>
            <w:tcW w:w="752" w:type="dxa"/>
            <w:vAlign w:val="center"/>
          </w:tcPr>
          <w:p w14:paraId="66FD8B21" w14:textId="77777777" w:rsidR="006757D9" w:rsidRPr="00C06D56" w:rsidRDefault="00072F35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10</w:t>
            </w:r>
          </w:p>
        </w:tc>
        <w:tc>
          <w:tcPr>
            <w:tcW w:w="5823" w:type="dxa"/>
          </w:tcPr>
          <w:p w14:paraId="27CF54DF" w14:textId="4E524C17" w:rsidR="006757D9" w:rsidRPr="00C06D56" w:rsidRDefault="00DD4C32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5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Направление в Межрайонную ИФНС России №10 по Вологодской области заявления по форме Р12016 Заявление о государственной регистрации в связи с завершением реорганизации юридического лица (юридических лиц)</w:t>
            </w:r>
          </w:p>
        </w:tc>
        <w:tc>
          <w:tcPr>
            <w:tcW w:w="2071" w:type="dxa"/>
          </w:tcPr>
          <w:p w14:paraId="57F7A75B" w14:textId="77777777" w:rsidR="006757D9" w:rsidRPr="00C06D56" w:rsidRDefault="00DD4C32" w:rsidP="00C06D56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после 30 дней с даты второго опубликования сообщения о реорганизации юридических лиц в журнале «Вестник государственной регистрации», а также истечения трёх месяцев после внесения в Единый государственный реестр юридических лиц записи о начале процедуры реорганизации</w:t>
            </w:r>
          </w:p>
        </w:tc>
        <w:tc>
          <w:tcPr>
            <w:tcW w:w="3965" w:type="dxa"/>
          </w:tcPr>
          <w:p w14:paraId="52DC3EAD" w14:textId="77777777" w:rsidR="006757D9" w:rsidRPr="00C06D56" w:rsidRDefault="00DD4C32" w:rsidP="00C06D56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6D56">
              <w:rPr>
                <w:sz w:val="24"/>
                <w:szCs w:val="24"/>
              </w:rPr>
              <w:t>Начальник Нюксенского территори</w:t>
            </w:r>
            <w:r w:rsidR="00623980" w:rsidRPr="00C06D56">
              <w:rPr>
                <w:sz w:val="24"/>
                <w:szCs w:val="24"/>
              </w:rPr>
              <w:t>ального отдела (Лихачева Е.М.)</w:t>
            </w:r>
          </w:p>
        </w:tc>
        <w:tc>
          <w:tcPr>
            <w:tcW w:w="1985" w:type="dxa"/>
          </w:tcPr>
          <w:p w14:paraId="665D4CE9" w14:textId="77777777" w:rsidR="006757D9" w:rsidRPr="00C06D56" w:rsidRDefault="006757D9" w:rsidP="00C06D56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right="280"/>
              <w:jc w:val="center"/>
              <w:rPr>
                <w:sz w:val="24"/>
                <w:szCs w:val="24"/>
              </w:rPr>
            </w:pPr>
          </w:p>
        </w:tc>
      </w:tr>
    </w:tbl>
    <w:p w14:paraId="08D6F0BD" w14:textId="77777777" w:rsidR="003B3A5D" w:rsidRDefault="003B3A5D" w:rsidP="0022301C">
      <w:pPr>
        <w:pStyle w:val="24"/>
        <w:shd w:val="clear" w:color="auto" w:fill="auto"/>
        <w:spacing w:before="0" w:after="0"/>
        <w:ind w:right="280"/>
        <w:jc w:val="center"/>
      </w:pPr>
    </w:p>
    <w:p w14:paraId="38DE2BA6" w14:textId="77777777" w:rsidR="0022301C" w:rsidRDefault="0022301C" w:rsidP="0022301C">
      <w:pPr>
        <w:framePr w:w="15149" w:wrap="notBeside" w:vAnchor="text" w:hAnchor="text" w:xAlign="center" w:y="1"/>
        <w:rPr>
          <w:sz w:val="2"/>
          <w:szCs w:val="2"/>
        </w:rPr>
      </w:pPr>
    </w:p>
    <w:p w14:paraId="3E3D407E" w14:textId="77777777" w:rsidR="0022301C" w:rsidRDefault="0022301C" w:rsidP="0022301C">
      <w:pPr>
        <w:rPr>
          <w:sz w:val="2"/>
          <w:szCs w:val="2"/>
        </w:rPr>
      </w:pPr>
    </w:p>
    <w:p w14:paraId="4EDFFCA9" w14:textId="77777777" w:rsidR="0022301C" w:rsidRDefault="0022301C" w:rsidP="0022301C">
      <w:pPr>
        <w:framePr w:w="15139" w:wrap="notBeside" w:vAnchor="text" w:hAnchor="text" w:xAlign="center" w:y="1"/>
        <w:rPr>
          <w:sz w:val="2"/>
          <w:szCs w:val="2"/>
        </w:rPr>
      </w:pPr>
    </w:p>
    <w:p w14:paraId="01ECC5E7" w14:textId="77777777" w:rsidR="0022301C" w:rsidRDefault="0022301C" w:rsidP="0022301C">
      <w:pPr>
        <w:rPr>
          <w:sz w:val="2"/>
          <w:szCs w:val="2"/>
        </w:rPr>
      </w:pPr>
    </w:p>
    <w:p w14:paraId="7370CE9C" w14:textId="77777777" w:rsidR="0022301C" w:rsidRDefault="0022301C" w:rsidP="0022301C">
      <w:pPr>
        <w:rPr>
          <w:sz w:val="2"/>
          <w:szCs w:val="2"/>
        </w:rPr>
      </w:pPr>
    </w:p>
    <w:sectPr w:rsidR="0022301C" w:rsidSect="001817E3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7F2B" w14:textId="77777777" w:rsidR="001817E3" w:rsidRDefault="001817E3">
      <w:r>
        <w:separator/>
      </w:r>
    </w:p>
  </w:endnote>
  <w:endnote w:type="continuationSeparator" w:id="0">
    <w:p w14:paraId="68C7586C" w14:textId="77777777" w:rsidR="001817E3" w:rsidRDefault="0018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B1CD" w14:textId="77777777" w:rsidR="001817E3" w:rsidRDefault="001817E3">
      <w:r>
        <w:separator/>
      </w:r>
    </w:p>
  </w:footnote>
  <w:footnote w:type="continuationSeparator" w:id="0">
    <w:p w14:paraId="55438907" w14:textId="77777777" w:rsidR="001817E3" w:rsidRDefault="0018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78C"/>
    <w:multiLevelType w:val="hybridMultilevel"/>
    <w:tmpl w:val="495834C8"/>
    <w:lvl w:ilvl="0" w:tplc="45785D4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FA1B72">
      <w:start w:val="1"/>
      <w:numFmt w:val="decimal"/>
      <w:lvlText w:val=""/>
      <w:lvlJc w:val="left"/>
    </w:lvl>
    <w:lvl w:ilvl="2" w:tplc="29946CA0">
      <w:start w:val="1"/>
      <w:numFmt w:val="decimal"/>
      <w:lvlText w:val=""/>
      <w:lvlJc w:val="left"/>
    </w:lvl>
    <w:lvl w:ilvl="3" w:tplc="C4988BFC">
      <w:start w:val="1"/>
      <w:numFmt w:val="decimal"/>
      <w:lvlText w:val=""/>
      <w:lvlJc w:val="left"/>
    </w:lvl>
    <w:lvl w:ilvl="4" w:tplc="D116E7BC">
      <w:start w:val="1"/>
      <w:numFmt w:val="decimal"/>
      <w:lvlText w:val=""/>
      <w:lvlJc w:val="left"/>
    </w:lvl>
    <w:lvl w:ilvl="5" w:tplc="DDC44B48">
      <w:start w:val="1"/>
      <w:numFmt w:val="decimal"/>
      <w:lvlText w:val=""/>
      <w:lvlJc w:val="left"/>
    </w:lvl>
    <w:lvl w:ilvl="6" w:tplc="652A9A0E">
      <w:start w:val="1"/>
      <w:numFmt w:val="decimal"/>
      <w:lvlText w:val=""/>
      <w:lvlJc w:val="left"/>
    </w:lvl>
    <w:lvl w:ilvl="7" w:tplc="7ACA0B56">
      <w:start w:val="1"/>
      <w:numFmt w:val="decimal"/>
      <w:lvlText w:val=""/>
      <w:lvlJc w:val="left"/>
    </w:lvl>
    <w:lvl w:ilvl="8" w:tplc="284C6898">
      <w:start w:val="1"/>
      <w:numFmt w:val="decimal"/>
      <w:lvlText w:val=""/>
      <w:lvlJc w:val="left"/>
    </w:lvl>
  </w:abstractNum>
  <w:abstractNum w:abstractNumId="1" w15:restartNumberingAfterBreak="0">
    <w:nsid w:val="02B6236B"/>
    <w:multiLevelType w:val="hybridMultilevel"/>
    <w:tmpl w:val="B9D0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7477"/>
    <w:multiLevelType w:val="hybridMultilevel"/>
    <w:tmpl w:val="71845862"/>
    <w:lvl w:ilvl="0" w:tplc="0FEC337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BAA2BE0">
      <w:start w:val="1"/>
      <w:numFmt w:val="decimal"/>
      <w:lvlText w:val=""/>
      <w:lvlJc w:val="left"/>
    </w:lvl>
    <w:lvl w:ilvl="2" w:tplc="8812C35E">
      <w:start w:val="1"/>
      <w:numFmt w:val="decimal"/>
      <w:lvlText w:val=""/>
      <w:lvlJc w:val="left"/>
    </w:lvl>
    <w:lvl w:ilvl="3" w:tplc="834EBD8E">
      <w:start w:val="1"/>
      <w:numFmt w:val="decimal"/>
      <w:lvlText w:val=""/>
      <w:lvlJc w:val="left"/>
    </w:lvl>
    <w:lvl w:ilvl="4" w:tplc="64ACB824">
      <w:start w:val="1"/>
      <w:numFmt w:val="decimal"/>
      <w:lvlText w:val=""/>
      <w:lvlJc w:val="left"/>
    </w:lvl>
    <w:lvl w:ilvl="5" w:tplc="ABAC86EA">
      <w:start w:val="1"/>
      <w:numFmt w:val="decimal"/>
      <w:lvlText w:val=""/>
      <w:lvlJc w:val="left"/>
    </w:lvl>
    <w:lvl w:ilvl="6" w:tplc="30AA406C">
      <w:start w:val="1"/>
      <w:numFmt w:val="decimal"/>
      <w:lvlText w:val=""/>
      <w:lvlJc w:val="left"/>
    </w:lvl>
    <w:lvl w:ilvl="7" w:tplc="D4BE10F0">
      <w:start w:val="1"/>
      <w:numFmt w:val="decimal"/>
      <w:lvlText w:val=""/>
      <w:lvlJc w:val="left"/>
    </w:lvl>
    <w:lvl w:ilvl="8" w:tplc="43520994">
      <w:start w:val="1"/>
      <w:numFmt w:val="decimal"/>
      <w:lvlText w:val=""/>
      <w:lvlJc w:val="left"/>
    </w:lvl>
  </w:abstractNum>
  <w:abstractNum w:abstractNumId="3" w15:restartNumberingAfterBreak="0">
    <w:nsid w:val="07FE39B7"/>
    <w:multiLevelType w:val="multilevel"/>
    <w:tmpl w:val="D57458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45F89"/>
    <w:multiLevelType w:val="hybridMultilevel"/>
    <w:tmpl w:val="9C04D458"/>
    <w:lvl w:ilvl="0" w:tplc="E2F0C0A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5D5C2F60">
      <w:start w:val="1"/>
      <w:numFmt w:val="decimal"/>
      <w:lvlText w:val=""/>
      <w:lvlJc w:val="left"/>
    </w:lvl>
    <w:lvl w:ilvl="2" w:tplc="F5509C78">
      <w:start w:val="1"/>
      <w:numFmt w:val="decimal"/>
      <w:lvlText w:val=""/>
      <w:lvlJc w:val="left"/>
    </w:lvl>
    <w:lvl w:ilvl="3" w:tplc="58507544">
      <w:start w:val="1"/>
      <w:numFmt w:val="decimal"/>
      <w:lvlText w:val=""/>
      <w:lvlJc w:val="left"/>
    </w:lvl>
    <w:lvl w:ilvl="4" w:tplc="56FEB7DA">
      <w:start w:val="1"/>
      <w:numFmt w:val="decimal"/>
      <w:lvlText w:val=""/>
      <w:lvlJc w:val="left"/>
    </w:lvl>
    <w:lvl w:ilvl="5" w:tplc="9CB2D81A">
      <w:start w:val="1"/>
      <w:numFmt w:val="decimal"/>
      <w:lvlText w:val=""/>
      <w:lvlJc w:val="left"/>
    </w:lvl>
    <w:lvl w:ilvl="6" w:tplc="E6AE202A">
      <w:start w:val="1"/>
      <w:numFmt w:val="decimal"/>
      <w:lvlText w:val=""/>
      <w:lvlJc w:val="left"/>
    </w:lvl>
    <w:lvl w:ilvl="7" w:tplc="6706CB86">
      <w:start w:val="1"/>
      <w:numFmt w:val="decimal"/>
      <w:lvlText w:val=""/>
      <w:lvlJc w:val="left"/>
    </w:lvl>
    <w:lvl w:ilvl="8" w:tplc="86A03368">
      <w:start w:val="1"/>
      <w:numFmt w:val="decimal"/>
      <w:lvlText w:val=""/>
      <w:lvlJc w:val="left"/>
    </w:lvl>
  </w:abstractNum>
  <w:abstractNum w:abstractNumId="5" w15:restartNumberingAfterBreak="0">
    <w:nsid w:val="0D3F4933"/>
    <w:multiLevelType w:val="hybridMultilevel"/>
    <w:tmpl w:val="BA96C43C"/>
    <w:lvl w:ilvl="0" w:tplc="C3E254D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E22F76A">
      <w:start w:val="1"/>
      <w:numFmt w:val="decimal"/>
      <w:lvlText w:val=""/>
      <w:lvlJc w:val="left"/>
    </w:lvl>
    <w:lvl w:ilvl="2" w:tplc="292AB384">
      <w:start w:val="1"/>
      <w:numFmt w:val="decimal"/>
      <w:lvlText w:val=""/>
      <w:lvlJc w:val="left"/>
    </w:lvl>
    <w:lvl w:ilvl="3" w:tplc="7856DE96">
      <w:start w:val="1"/>
      <w:numFmt w:val="decimal"/>
      <w:lvlText w:val=""/>
      <w:lvlJc w:val="left"/>
    </w:lvl>
    <w:lvl w:ilvl="4" w:tplc="9E2ECE90">
      <w:start w:val="1"/>
      <w:numFmt w:val="decimal"/>
      <w:lvlText w:val=""/>
      <w:lvlJc w:val="left"/>
    </w:lvl>
    <w:lvl w:ilvl="5" w:tplc="0F2A424E">
      <w:start w:val="1"/>
      <w:numFmt w:val="decimal"/>
      <w:lvlText w:val=""/>
      <w:lvlJc w:val="left"/>
    </w:lvl>
    <w:lvl w:ilvl="6" w:tplc="1BE0D194">
      <w:start w:val="1"/>
      <w:numFmt w:val="decimal"/>
      <w:lvlText w:val=""/>
      <w:lvlJc w:val="left"/>
    </w:lvl>
    <w:lvl w:ilvl="7" w:tplc="B3843DC2">
      <w:start w:val="1"/>
      <w:numFmt w:val="decimal"/>
      <w:lvlText w:val=""/>
      <w:lvlJc w:val="left"/>
    </w:lvl>
    <w:lvl w:ilvl="8" w:tplc="8A14A6F8">
      <w:start w:val="1"/>
      <w:numFmt w:val="decimal"/>
      <w:lvlText w:val=""/>
      <w:lvlJc w:val="left"/>
    </w:lvl>
  </w:abstractNum>
  <w:abstractNum w:abstractNumId="6" w15:restartNumberingAfterBreak="0">
    <w:nsid w:val="15382FAE"/>
    <w:multiLevelType w:val="multilevel"/>
    <w:tmpl w:val="21CAC7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E22666"/>
    <w:multiLevelType w:val="hybridMultilevel"/>
    <w:tmpl w:val="A26A4F7A"/>
    <w:lvl w:ilvl="0" w:tplc="7FFA1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F07D9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4ECE3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3C62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CE0C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7E1CA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5048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788FE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0071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CC5383"/>
    <w:multiLevelType w:val="hybridMultilevel"/>
    <w:tmpl w:val="0242D8B0"/>
    <w:lvl w:ilvl="0" w:tplc="62140016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78AA1D4">
      <w:start w:val="1"/>
      <w:numFmt w:val="decimal"/>
      <w:lvlText w:val=""/>
      <w:lvlJc w:val="left"/>
    </w:lvl>
    <w:lvl w:ilvl="2" w:tplc="C7B63878">
      <w:start w:val="1"/>
      <w:numFmt w:val="decimal"/>
      <w:lvlText w:val=""/>
      <w:lvlJc w:val="left"/>
    </w:lvl>
    <w:lvl w:ilvl="3" w:tplc="D666A56C">
      <w:start w:val="1"/>
      <w:numFmt w:val="decimal"/>
      <w:lvlText w:val=""/>
      <w:lvlJc w:val="left"/>
    </w:lvl>
    <w:lvl w:ilvl="4" w:tplc="CECCEC70">
      <w:start w:val="1"/>
      <w:numFmt w:val="decimal"/>
      <w:lvlText w:val=""/>
      <w:lvlJc w:val="left"/>
    </w:lvl>
    <w:lvl w:ilvl="5" w:tplc="2C6CB128">
      <w:start w:val="1"/>
      <w:numFmt w:val="decimal"/>
      <w:lvlText w:val=""/>
      <w:lvlJc w:val="left"/>
    </w:lvl>
    <w:lvl w:ilvl="6" w:tplc="B888B34C">
      <w:start w:val="1"/>
      <w:numFmt w:val="decimal"/>
      <w:lvlText w:val=""/>
      <w:lvlJc w:val="left"/>
    </w:lvl>
    <w:lvl w:ilvl="7" w:tplc="F872F766">
      <w:start w:val="1"/>
      <w:numFmt w:val="decimal"/>
      <w:lvlText w:val=""/>
      <w:lvlJc w:val="left"/>
    </w:lvl>
    <w:lvl w:ilvl="8" w:tplc="BF28D19E">
      <w:start w:val="1"/>
      <w:numFmt w:val="decimal"/>
      <w:lvlText w:val=""/>
      <w:lvlJc w:val="left"/>
    </w:lvl>
  </w:abstractNum>
  <w:abstractNum w:abstractNumId="9" w15:restartNumberingAfterBreak="0">
    <w:nsid w:val="2D6C4B8A"/>
    <w:multiLevelType w:val="hybridMultilevel"/>
    <w:tmpl w:val="5CEC1D4A"/>
    <w:lvl w:ilvl="0" w:tplc="1CBA7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FEBC1E">
      <w:start w:val="1"/>
      <w:numFmt w:val="lowerLetter"/>
      <w:lvlText w:val="%2."/>
      <w:lvlJc w:val="left"/>
      <w:pPr>
        <w:ind w:left="1789" w:hanging="360"/>
      </w:pPr>
    </w:lvl>
    <w:lvl w:ilvl="2" w:tplc="40404636">
      <w:start w:val="1"/>
      <w:numFmt w:val="lowerRoman"/>
      <w:lvlText w:val="%3."/>
      <w:lvlJc w:val="right"/>
      <w:pPr>
        <w:ind w:left="2509" w:hanging="180"/>
      </w:pPr>
    </w:lvl>
    <w:lvl w:ilvl="3" w:tplc="02BC23CC">
      <w:start w:val="1"/>
      <w:numFmt w:val="decimal"/>
      <w:lvlText w:val="%4."/>
      <w:lvlJc w:val="left"/>
      <w:pPr>
        <w:ind w:left="3229" w:hanging="360"/>
      </w:pPr>
    </w:lvl>
    <w:lvl w:ilvl="4" w:tplc="8AA20F36">
      <w:start w:val="1"/>
      <w:numFmt w:val="lowerLetter"/>
      <w:lvlText w:val="%5."/>
      <w:lvlJc w:val="left"/>
      <w:pPr>
        <w:ind w:left="3949" w:hanging="360"/>
      </w:pPr>
    </w:lvl>
    <w:lvl w:ilvl="5" w:tplc="E5547C30">
      <w:start w:val="1"/>
      <w:numFmt w:val="lowerRoman"/>
      <w:lvlText w:val="%6."/>
      <w:lvlJc w:val="right"/>
      <w:pPr>
        <w:ind w:left="4669" w:hanging="180"/>
      </w:pPr>
    </w:lvl>
    <w:lvl w:ilvl="6" w:tplc="B6C67324">
      <w:start w:val="1"/>
      <w:numFmt w:val="decimal"/>
      <w:lvlText w:val="%7."/>
      <w:lvlJc w:val="left"/>
      <w:pPr>
        <w:ind w:left="5389" w:hanging="360"/>
      </w:pPr>
    </w:lvl>
    <w:lvl w:ilvl="7" w:tplc="A3FA1910">
      <w:start w:val="1"/>
      <w:numFmt w:val="lowerLetter"/>
      <w:lvlText w:val="%8."/>
      <w:lvlJc w:val="left"/>
      <w:pPr>
        <w:ind w:left="6109" w:hanging="360"/>
      </w:pPr>
    </w:lvl>
    <w:lvl w:ilvl="8" w:tplc="DDC69EC0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D02CC"/>
    <w:multiLevelType w:val="hybridMultilevel"/>
    <w:tmpl w:val="09044AE0"/>
    <w:lvl w:ilvl="0" w:tplc="FEDCCF0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CB644D0">
      <w:start w:val="1"/>
      <w:numFmt w:val="decimal"/>
      <w:lvlText w:val=""/>
      <w:lvlJc w:val="left"/>
    </w:lvl>
    <w:lvl w:ilvl="2" w:tplc="52DADBA2">
      <w:start w:val="1"/>
      <w:numFmt w:val="decimal"/>
      <w:lvlText w:val=""/>
      <w:lvlJc w:val="left"/>
    </w:lvl>
    <w:lvl w:ilvl="3" w:tplc="5AFABD0E">
      <w:start w:val="1"/>
      <w:numFmt w:val="decimal"/>
      <w:lvlText w:val=""/>
      <w:lvlJc w:val="left"/>
    </w:lvl>
    <w:lvl w:ilvl="4" w:tplc="5C2434F6">
      <w:start w:val="1"/>
      <w:numFmt w:val="decimal"/>
      <w:lvlText w:val=""/>
      <w:lvlJc w:val="left"/>
    </w:lvl>
    <w:lvl w:ilvl="5" w:tplc="237E0B7A">
      <w:start w:val="1"/>
      <w:numFmt w:val="decimal"/>
      <w:lvlText w:val=""/>
      <w:lvlJc w:val="left"/>
    </w:lvl>
    <w:lvl w:ilvl="6" w:tplc="9B6A98E4">
      <w:start w:val="1"/>
      <w:numFmt w:val="decimal"/>
      <w:lvlText w:val=""/>
      <w:lvlJc w:val="left"/>
    </w:lvl>
    <w:lvl w:ilvl="7" w:tplc="FB5CBA26">
      <w:start w:val="1"/>
      <w:numFmt w:val="decimal"/>
      <w:lvlText w:val=""/>
      <w:lvlJc w:val="left"/>
    </w:lvl>
    <w:lvl w:ilvl="8" w:tplc="DC3EC5D0">
      <w:start w:val="1"/>
      <w:numFmt w:val="decimal"/>
      <w:lvlText w:val=""/>
      <w:lvlJc w:val="left"/>
    </w:lvl>
  </w:abstractNum>
  <w:abstractNum w:abstractNumId="11" w15:restartNumberingAfterBreak="0">
    <w:nsid w:val="349F0125"/>
    <w:multiLevelType w:val="hybridMultilevel"/>
    <w:tmpl w:val="2BC8246A"/>
    <w:lvl w:ilvl="0" w:tplc="6444F77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EE22DD8">
      <w:start w:val="1"/>
      <w:numFmt w:val="decimal"/>
      <w:lvlText w:val=""/>
      <w:lvlJc w:val="left"/>
    </w:lvl>
    <w:lvl w:ilvl="2" w:tplc="0B0AC940">
      <w:start w:val="1"/>
      <w:numFmt w:val="decimal"/>
      <w:lvlText w:val=""/>
      <w:lvlJc w:val="left"/>
    </w:lvl>
    <w:lvl w:ilvl="3" w:tplc="54885C62">
      <w:start w:val="1"/>
      <w:numFmt w:val="decimal"/>
      <w:lvlText w:val=""/>
      <w:lvlJc w:val="left"/>
    </w:lvl>
    <w:lvl w:ilvl="4" w:tplc="83108FEA">
      <w:start w:val="1"/>
      <w:numFmt w:val="decimal"/>
      <w:lvlText w:val=""/>
      <w:lvlJc w:val="left"/>
    </w:lvl>
    <w:lvl w:ilvl="5" w:tplc="94CE4820">
      <w:start w:val="1"/>
      <w:numFmt w:val="decimal"/>
      <w:lvlText w:val=""/>
      <w:lvlJc w:val="left"/>
    </w:lvl>
    <w:lvl w:ilvl="6" w:tplc="3F5C134E">
      <w:start w:val="1"/>
      <w:numFmt w:val="decimal"/>
      <w:lvlText w:val=""/>
      <w:lvlJc w:val="left"/>
    </w:lvl>
    <w:lvl w:ilvl="7" w:tplc="DF6A9F74">
      <w:start w:val="1"/>
      <w:numFmt w:val="decimal"/>
      <w:lvlText w:val=""/>
      <w:lvlJc w:val="left"/>
    </w:lvl>
    <w:lvl w:ilvl="8" w:tplc="9EE0A5DE">
      <w:start w:val="1"/>
      <w:numFmt w:val="decimal"/>
      <w:lvlText w:val=""/>
      <w:lvlJc w:val="left"/>
    </w:lvl>
  </w:abstractNum>
  <w:abstractNum w:abstractNumId="12" w15:restartNumberingAfterBreak="0">
    <w:nsid w:val="35B7638D"/>
    <w:multiLevelType w:val="multilevel"/>
    <w:tmpl w:val="E9C0079E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3" w15:restartNumberingAfterBreak="0">
    <w:nsid w:val="3C971B0F"/>
    <w:multiLevelType w:val="hybridMultilevel"/>
    <w:tmpl w:val="7E40C9CE"/>
    <w:lvl w:ilvl="0" w:tplc="68C84588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63A1822">
      <w:start w:val="1"/>
      <w:numFmt w:val="decimal"/>
      <w:lvlText w:val=""/>
      <w:lvlJc w:val="left"/>
    </w:lvl>
    <w:lvl w:ilvl="2" w:tplc="40268192">
      <w:start w:val="1"/>
      <w:numFmt w:val="decimal"/>
      <w:lvlText w:val=""/>
      <w:lvlJc w:val="left"/>
    </w:lvl>
    <w:lvl w:ilvl="3" w:tplc="4A16B51E">
      <w:start w:val="1"/>
      <w:numFmt w:val="decimal"/>
      <w:lvlText w:val=""/>
      <w:lvlJc w:val="left"/>
    </w:lvl>
    <w:lvl w:ilvl="4" w:tplc="B868FFAC">
      <w:start w:val="1"/>
      <w:numFmt w:val="decimal"/>
      <w:lvlText w:val=""/>
      <w:lvlJc w:val="left"/>
    </w:lvl>
    <w:lvl w:ilvl="5" w:tplc="F3080798">
      <w:start w:val="1"/>
      <w:numFmt w:val="decimal"/>
      <w:lvlText w:val=""/>
      <w:lvlJc w:val="left"/>
    </w:lvl>
    <w:lvl w:ilvl="6" w:tplc="B1801594">
      <w:start w:val="1"/>
      <w:numFmt w:val="decimal"/>
      <w:lvlText w:val=""/>
      <w:lvlJc w:val="left"/>
    </w:lvl>
    <w:lvl w:ilvl="7" w:tplc="4956BBEA">
      <w:start w:val="1"/>
      <w:numFmt w:val="decimal"/>
      <w:lvlText w:val=""/>
      <w:lvlJc w:val="left"/>
    </w:lvl>
    <w:lvl w:ilvl="8" w:tplc="9BBAB5F4">
      <w:start w:val="1"/>
      <w:numFmt w:val="decimal"/>
      <w:lvlText w:val=""/>
      <w:lvlJc w:val="left"/>
    </w:lvl>
  </w:abstractNum>
  <w:abstractNum w:abstractNumId="14" w15:restartNumberingAfterBreak="0">
    <w:nsid w:val="454C3F37"/>
    <w:multiLevelType w:val="multilevel"/>
    <w:tmpl w:val="8E4ED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4AD62888"/>
    <w:multiLevelType w:val="hybridMultilevel"/>
    <w:tmpl w:val="4E1E5F3A"/>
    <w:lvl w:ilvl="0" w:tplc="985204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68BEC">
      <w:start w:val="1"/>
      <w:numFmt w:val="lowerLetter"/>
      <w:lvlText w:val="%2."/>
      <w:lvlJc w:val="left"/>
      <w:pPr>
        <w:ind w:left="1440" w:hanging="360"/>
      </w:pPr>
    </w:lvl>
    <w:lvl w:ilvl="2" w:tplc="5D1ECCBC">
      <w:start w:val="1"/>
      <w:numFmt w:val="lowerRoman"/>
      <w:lvlText w:val="%3."/>
      <w:lvlJc w:val="right"/>
      <w:pPr>
        <w:ind w:left="2160" w:hanging="180"/>
      </w:pPr>
    </w:lvl>
    <w:lvl w:ilvl="3" w:tplc="F7760DF4">
      <w:start w:val="1"/>
      <w:numFmt w:val="decimal"/>
      <w:lvlText w:val="%4."/>
      <w:lvlJc w:val="left"/>
      <w:pPr>
        <w:ind w:left="2880" w:hanging="360"/>
      </w:pPr>
    </w:lvl>
    <w:lvl w:ilvl="4" w:tplc="9BC2FAF4">
      <w:start w:val="1"/>
      <w:numFmt w:val="lowerLetter"/>
      <w:lvlText w:val="%5."/>
      <w:lvlJc w:val="left"/>
      <w:pPr>
        <w:ind w:left="3600" w:hanging="360"/>
      </w:pPr>
    </w:lvl>
    <w:lvl w:ilvl="5" w:tplc="2EF6D8AA">
      <w:start w:val="1"/>
      <w:numFmt w:val="lowerRoman"/>
      <w:lvlText w:val="%6."/>
      <w:lvlJc w:val="right"/>
      <w:pPr>
        <w:ind w:left="4320" w:hanging="180"/>
      </w:pPr>
    </w:lvl>
    <w:lvl w:ilvl="6" w:tplc="A1524EF2">
      <w:start w:val="1"/>
      <w:numFmt w:val="decimal"/>
      <w:lvlText w:val="%7."/>
      <w:lvlJc w:val="left"/>
      <w:pPr>
        <w:ind w:left="5040" w:hanging="360"/>
      </w:pPr>
    </w:lvl>
    <w:lvl w:ilvl="7" w:tplc="FD7C243E">
      <w:start w:val="1"/>
      <w:numFmt w:val="lowerLetter"/>
      <w:lvlText w:val="%8."/>
      <w:lvlJc w:val="left"/>
      <w:pPr>
        <w:ind w:left="5760" w:hanging="360"/>
      </w:pPr>
    </w:lvl>
    <w:lvl w:ilvl="8" w:tplc="B51C79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F08AE"/>
    <w:multiLevelType w:val="hybridMultilevel"/>
    <w:tmpl w:val="63703A96"/>
    <w:lvl w:ilvl="0" w:tplc="091AA6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A00CD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326E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CC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223F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BA2D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EA2F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4E4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123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A356D1D"/>
    <w:multiLevelType w:val="hybridMultilevel"/>
    <w:tmpl w:val="9E5476EE"/>
    <w:lvl w:ilvl="0" w:tplc="1B8E931A">
      <w:start w:val="1"/>
      <w:numFmt w:val="decimal"/>
      <w:lvlText w:val="%1)"/>
      <w:lvlJc w:val="left"/>
    </w:lvl>
    <w:lvl w:ilvl="1" w:tplc="B2FE5A06">
      <w:start w:val="1"/>
      <w:numFmt w:val="lowerLetter"/>
      <w:lvlText w:val="%2."/>
      <w:lvlJc w:val="left"/>
      <w:pPr>
        <w:ind w:left="1440" w:hanging="360"/>
      </w:pPr>
    </w:lvl>
    <w:lvl w:ilvl="2" w:tplc="2B6E94C8">
      <w:start w:val="1"/>
      <w:numFmt w:val="lowerRoman"/>
      <w:lvlText w:val="%3."/>
      <w:lvlJc w:val="right"/>
      <w:pPr>
        <w:ind w:left="2160" w:hanging="180"/>
      </w:pPr>
    </w:lvl>
    <w:lvl w:ilvl="3" w:tplc="2656FC72">
      <w:start w:val="1"/>
      <w:numFmt w:val="decimal"/>
      <w:lvlText w:val="%4."/>
      <w:lvlJc w:val="left"/>
      <w:pPr>
        <w:ind w:left="2880" w:hanging="360"/>
      </w:pPr>
    </w:lvl>
    <w:lvl w:ilvl="4" w:tplc="49FA61D6">
      <w:start w:val="1"/>
      <w:numFmt w:val="lowerLetter"/>
      <w:lvlText w:val="%5."/>
      <w:lvlJc w:val="left"/>
      <w:pPr>
        <w:ind w:left="3600" w:hanging="360"/>
      </w:pPr>
    </w:lvl>
    <w:lvl w:ilvl="5" w:tplc="D9786134">
      <w:start w:val="1"/>
      <w:numFmt w:val="lowerRoman"/>
      <w:lvlText w:val="%6."/>
      <w:lvlJc w:val="right"/>
      <w:pPr>
        <w:ind w:left="4320" w:hanging="180"/>
      </w:pPr>
    </w:lvl>
    <w:lvl w:ilvl="6" w:tplc="9B9EAD56">
      <w:start w:val="1"/>
      <w:numFmt w:val="decimal"/>
      <w:lvlText w:val="%7."/>
      <w:lvlJc w:val="left"/>
      <w:pPr>
        <w:ind w:left="5040" w:hanging="360"/>
      </w:pPr>
    </w:lvl>
    <w:lvl w:ilvl="7" w:tplc="2D8CA366">
      <w:start w:val="1"/>
      <w:numFmt w:val="lowerLetter"/>
      <w:lvlText w:val="%8."/>
      <w:lvlJc w:val="left"/>
      <w:pPr>
        <w:ind w:left="5760" w:hanging="360"/>
      </w:pPr>
    </w:lvl>
    <w:lvl w:ilvl="8" w:tplc="253E36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7198F"/>
    <w:multiLevelType w:val="hybridMultilevel"/>
    <w:tmpl w:val="522A924E"/>
    <w:lvl w:ilvl="0" w:tplc="330A61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E8258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A454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22CE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0AA2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CCD4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0A8B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84D6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ECC7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DFE02AA"/>
    <w:multiLevelType w:val="hybridMultilevel"/>
    <w:tmpl w:val="BD04F500"/>
    <w:lvl w:ilvl="0" w:tplc="86BEB5D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ABA535A">
      <w:start w:val="1"/>
      <w:numFmt w:val="decimal"/>
      <w:lvlText w:val=""/>
      <w:lvlJc w:val="left"/>
    </w:lvl>
    <w:lvl w:ilvl="2" w:tplc="22185D18">
      <w:start w:val="1"/>
      <w:numFmt w:val="decimal"/>
      <w:lvlText w:val=""/>
      <w:lvlJc w:val="left"/>
    </w:lvl>
    <w:lvl w:ilvl="3" w:tplc="E0CA4206">
      <w:start w:val="1"/>
      <w:numFmt w:val="decimal"/>
      <w:lvlText w:val=""/>
      <w:lvlJc w:val="left"/>
    </w:lvl>
    <w:lvl w:ilvl="4" w:tplc="6D583600">
      <w:start w:val="1"/>
      <w:numFmt w:val="decimal"/>
      <w:lvlText w:val=""/>
      <w:lvlJc w:val="left"/>
    </w:lvl>
    <w:lvl w:ilvl="5" w:tplc="2B32A43C">
      <w:start w:val="1"/>
      <w:numFmt w:val="decimal"/>
      <w:lvlText w:val=""/>
      <w:lvlJc w:val="left"/>
    </w:lvl>
    <w:lvl w:ilvl="6" w:tplc="32F66C90">
      <w:start w:val="1"/>
      <w:numFmt w:val="decimal"/>
      <w:lvlText w:val=""/>
      <w:lvlJc w:val="left"/>
    </w:lvl>
    <w:lvl w:ilvl="7" w:tplc="675A44B8">
      <w:start w:val="1"/>
      <w:numFmt w:val="decimal"/>
      <w:lvlText w:val=""/>
      <w:lvlJc w:val="left"/>
    </w:lvl>
    <w:lvl w:ilvl="8" w:tplc="D05CD89A">
      <w:start w:val="1"/>
      <w:numFmt w:val="decimal"/>
      <w:lvlText w:val=""/>
      <w:lvlJc w:val="left"/>
    </w:lvl>
  </w:abstractNum>
  <w:abstractNum w:abstractNumId="20" w15:restartNumberingAfterBreak="0">
    <w:nsid w:val="6E160EA9"/>
    <w:multiLevelType w:val="hybridMultilevel"/>
    <w:tmpl w:val="2D161AE6"/>
    <w:lvl w:ilvl="0" w:tplc="2A7E7024">
      <w:start w:val="1"/>
      <w:numFmt w:val="decimal"/>
      <w:lvlText w:val="%1."/>
      <w:lvlJc w:val="left"/>
      <w:pPr>
        <w:ind w:left="720" w:hanging="360"/>
      </w:pPr>
    </w:lvl>
    <w:lvl w:ilvl="1" w:tplc="B712AE5E">
      <w:start w:val="1"/>
      <w:numFmt w:val="lowerLetter"/>
      <w:lvlText w:val="%2."/>
      <w:lvlJc w:val="left"/>
      <w:pPr>
        <w:ind w:left="1440" w:hanging="360"/>
      </w:pPr>
    </w:lvl>
    <w:lvl w:ilvl="2" w:tplc="CA16555E">
      <w:start w:val="1"/>
      <w:numFmt w:val="lowerRoman"/>
      <w:lvlText w:val="%3."/>
      <w:lvlJc w:val="right"/>
      <w:pPr>
        <w:ind w:left="2160" w:hanging="180"/>
      </w:pPr>
    </w:lvl>
    <w:lvl w:ilvl="3" w:tplc="900830A6">
      <w:start w:val="1"/>
      <w:numFmt w:val="decimal"/>
      <w:lvlText w:val="%4."/>
      <w:lvlJc w:val="left"/>
      <w:pPr>
        <w:ind w:left="2880" w:hanging="360"/>
      </w:pPr>
    </w:lvl>
    <w:lvl w:ilvl="4" w:tplc="CE424E60">
      <w:start w:val="1"/>
      <w:numFmt w:val="lowerLetter"/>
      <w:lvlText w:val="%5."/>
      <w:lvlJc w:val="left"/>
      <w:pPr>
        <w:ind w:left="3600" w:hanging="360"/>
      </w:pPr>
    </w:lvl>
    <w:lvl w:ilvl="5" w:tplc="297CCF76">
      <w:start w:val="1"/>
      <w:numFmt w:val="lowerRoman"/>
      <w:lvlText w:val="%6."/>
      <w:lvlJc w:val="right"/>
      <w:pPr>
        <w:ind w:left="4320" w:hanging="180"/>
      </w:pPr>
    </w:lvl>
    <w:lvl w:ilvl="6" w:tplc="5F467752">
      <w:start w:val="1"/>
      <w:numFmt w:val="decimal"/>
      <w:lvlText w:val="%7."/>
      <w:lvlJc w:val="left"/>
      <w:pPr>
        <w:ind w:left="5040" w:hanging="360"/>
      </w:pPr>
    </w:lvl>
    <w:lvl w:ilvl="7" w:tplc="F420F40E">
      <w:start w:val="1"/>
      <w:numFmt w:val="lowerLetter"/>
      <w:lvlText w:val="%8."/>
      <w:lvlJc w:val="left"/>
      <w:pPr>
        <w:ind w:left="5760" w:hanging="360"/>
      </w:pPr>
    </w:lvl>
    <w:lvl w:ilvl="8" w:tplc="764CC1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64CA"/>
    <w:multiLevelType w:val="multilevel"/>
    <w:tmpl w:val="E5CAF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2" w15:restartNumberingAfterBreak="0">
    <w:nsid w:val="78720DE9"/>
    <w:multiLevelType w:val="hybridMultilevel"/>
    <w:tmpl w:val="892AA4A0"/>
    <w:lvl w:ilvl="0" w:tplc="0A9A02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9D68B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9CC6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6E16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C616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AEA4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824E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2E1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8C60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C867F57"/>
    <w:multiLevelType w:val="hybridMultilevel"/>
    <w:tmpl w:val="FD62370A"/>
    <w:lvl w:ilvl="0" w:tplc="FAFE670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AE429E08">
      <w:start w:val="1"/>
      <w:numFmt w:val="decimal"/>
      <w:lvlText w:val=""/>
      <w:lvlJc w:val="left"/>
    </w:lvl>
    <w:lvl w:ilvl="2" w:tplc="11A430CC">
      <w:start w:val="1"/>
      <w:numFmt w:val="decimal"/>
      <w:lvlText w:val=""/>
      <w:lvlJc w:val="left"/>
    </w:lvl>
    <w:lvl w:ilvl="3" w:tplc="8818AAC8">
      <w:start w:val="1"/>
      <w:numFmt w:val="decimal"/>
      <w:lvlText w:val=""/>
      <w:lvlJc w:val="left"/>
    </w:lvl>
    <w:lvl w:ilvl="4" w:tplc="4CFA7FC2">
      <w:start w:val="1"/>
      <w:numFmt w:val="decimal"/>
      <w:lvlText w:val=""/>
      <w:lvlJc w:val="left"/>
    </w:lvl>
    <w:lvl w:ilvl="5" w:tplc="B6CC3594">
      <w:start w:val="1"/>
      <w:numFmt w:val="decimal"/>
      <w:lvlText w:val=""/>
      <w:lvlJc w:val="left"/>
    </w:lvl>
    <w:lvl w:ilvl="6" w:tplc="ED52F698">
      <w:start w:val="1"/>
      <w:numFmt w:val="decimal"/>
      <w:lvlText w:val=""/>
      <w:lvlJc w:val="left"/>
    </w:lvl>
    <w:lvl w:ilvl="7" w:tplc="C4C07EBC">
      <w:start w:val="1"/>
      <w:numFmt w:val="decimal"/>
      <w:lvlText w:val=""/>
      <w:lvlJc w:val="left"/>
    </w:lvl>
    <w:lvl w:ilvl="8" w:tplc="778CDBC6">
      <w:start w:val="1"/>
      <w:numFmt w:val="decimal"/>
      <w:lvlText w:val=""/>
      <w:lvlJc w:val="left"/>
    </w:lvl>
  </w:abstractNum>
  <w:abstractNum w:abstractNumId="24" w15:restartNumberingAfterBreak="0">
    <w:nsid w:val="7DEA4010"/>
    <w:multiLevelType w:val="hybridMultilevel"/>
    <w:tmpl w:val="B0CC140C"/>
    <w:lvl w:ilvl="0" w:tplc="6714C1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62F0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0018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DAA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9AB4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C46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86F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84C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E620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927106670">
    <w:abstractNumId w:val="7"/>
  </w:num>
  <w:num w:numId="2" w16cid:durableId="1010181454">
    <w:abstractNumId w:val="20"/>
  </w:num>
  <w:num w:numId="3" w16cid:durableId="798185739">
    <w:abstractNumId w:val="6"/>
  </w:num>
  <w:num w:numId="4" w16cid:durableId="3821001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732997">
    <w:abstractNumId w:val="9"/>
  </w:num>
  <w:num w:numId="6" w16cid:durableId="1657683024">
    <w:abstractNumId w:val="12"/>
  </w:num>
  <w:num w:numId="7" w16cid:durableId="1731152102">
    <w:abstractNumId w:val="15"/>
  </w:num>
  <w:num w:numId="8" w16cid:durableId="14823837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9512144">
    <w:abstractNumId w:val="14"/>
  </w:num>
  <w:num w:numId="10" w16cid:durableId="1463376980">
    <w:abstractNumId w:val="10"/>
  </w:num>
  <w:num w:numId="11" w16cid:durableId="1273048364">
    <w:abstractNumId w:val="13"/>
  </w:num>
  <w:num w:numId="12" w16cid:durableId="1933515656">
    <w:abstractNumId w:val="24"/>
  </w:num>
  <w:num w:numId="13" w16cid:durableId="1671130238">
    <w:abstractNumId w:val="16"/>
  </w:num>
  <w:num w:numId="14" w16cid:durableId="183977728">
    <w:abstractNumId w:val="0"/>
  </w:num>
  <w:num w:numId="15" w16cid:durableId="1741293273">
    <w:abstractNumId w:val="4"/>
  </w:num>
  <w:num w:numId="16" w16cid:durableId="201021783">
    <w:abstractNumId w:val="11"/>
  </w:num>
  <w:num w:numId="17" w16cid:durableId="1856115501">
    <w:abstractNumId w:val="19"/>
  </w:num>
  <w:num w:numId="18" w16cid:durableId="18553215">
    <w:abstractNumId w:val="8"/>
  </w:num>
  <w:num w:numId="19" w16cid:durableId="73166423">
    <w:abstractNumId w:val="5"/>
  </w:num>
  <w:num w:numId="20" w16cid:durableId="908661175">
    <w:abstractNumId w:val="23"/>
  </w:num>
  <w:num w:numId="21" w16cid:durableId="1166480484">
    <w:abstractNumId w:val="21"/>
  </w:num>
  <w:num w:numId="22" w16cid:durableId="286664654">
    <w:abstractNumId w:val="22"/>
  </w:num>
  <w:num w:numId="23" w16cid:durableId="928270550">
    <w:abstractNumId w:val="18"/>
  </w:num>
  <w:num w:numId="24" w16cid:durableId="1540817979">
    <w:abstractNumId w:val="2"/>
  </w:num>
  <w:num w:numId="25" w16cid:durableId="913276461">
    <w:abstractNumId w:val="17"/>
  </w:num>
  <w:num w:numId="26" w16cid:durableId="1783300880">
    <w:abstractNumId w:val="3"/>
  </w:num>
  <w:num w:numId="27" w16cid:durableId="318656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E6"/>
    <w:rsid w:val="00011362"/>
    <w:rsid w:val="00060DC8"/>
    <w:rsid w:val="00072F35"/>
    <w:rsid w:val="000A61B7"/>
    <w:rsid w:val="000E6A38"/>
    <w:rsid w:val="001231E8"/>
    <w:rsid w:val="0015374F"/>
    <w:rsid w:val="001817E3"/>
    <w:rsid w:val="00190F25"/>
    <w:rsid w:val="001B49D8"/>
    <w:rsid w:val="001C133D"/>
    <w:rsid w:val="001D58F3"/>
    <w:rsid w:val="001E55D5"/>
    <w:rsid w:val="002023CF"/>
    <w:rsid w:val="00217A2C"/>
    <w:rsid w:val="0022301C"/>
    <w:rsid w:val="002D510B"/>
    <w:rsid w:val="00306863"/>
    <w:rsid w:val="003336DF"/>
    <w:rsid w:val="00341AB6"/>
    <w:rsid w:val="003B3A5D"/>
    <w:rsid w:val="003C272B"/>
    <w:rsid w:val="003D439B"/>
    <w:rsid w:val="003E1243"/>
    <w:rsid w:val="003F2769"/>
    <w:rsid w:val="003F4397"/>
    <w:rsid w:val="00426F28"/>
    <w:rsid w:val="00433458"/>
    <w:rsid w:val="00454735"/>
    <w:rsid w:val="004F063A"/>
    <w:rsid w:val="004F7C94"/>
    <w:rsid w:val="0051250C"/>
    <w:rsid w:val="005B5EE6"/>
    <w:rsid w:val="005E14EA"/>
    <w:rsid w:val="00623980"/>
    <w:rsid w:val="006757D9"/>
    <w:rsid w:val="00683B55"/>
    <w:rsid w:val="006C2085"/>
    <w:rsid w:val="00983DAB"/>
    <w:rsid w:val="00991492"/>
    <w:rsid w:val="00A966E9"/>
    <w:rsid w:val="00AA036F"/>
    <w:rsid w:val="00AE2BBB"/>
    <w:rsid w:val="00B35C3E"/>
    <w:rsid w:val="00B83B64"/>
    <w:rsid w:val="00BD1C84"/>
    <w:rsid w:val="00C06D56"/>
    <w:rsid w:val="00C40BE1"/>
    <w:rsid w:val="00C66BE9"/>
    <w:rsid w:val="00CE7D22"/>
    <w:rsid w:val="00D120AD"/>
    <w:rsid w:val="00D7257E"/>
    <w:rsid w:val="00DA3ABB"/>
    <w:rsid w:val="00DD4C32"/>
    <w:rsid w:val="00DF2869"/>
    <w:rsid w:val="00E67AB6"/>
    <w:rsid w:val="00F22CB3"/>
    <w:rsid w:val="00F5586B"/>
    <w:rsid w:val="00FA6630"/>
    <w:rsid w:val="00FC0946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3E12"/>
  <w15:docId w15:val="{324F7DE2-B4D7-4E78-88C8-3753610B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link w:val="20"/>
    <w:qFormat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3">
    <w:name w:val="Body Text"/>
    <w:basedOn w:val="a"/>
    <w:link w:val="af4"/>
    <w:pPr>
      <w:jc w:val="both"/>
    </w:pPr>
    <w:rPr>
      <w:sz w:val="26"/>
      <w:szCs w:val="20"/>
    </w:rPr>
  </w:style>
  <w:style w:type="character" w:customStyle="1" w:styleId="af4">
    <w:name w:val="Основной текст Знак"/>
    <w:link w:val="af3"/>
    <w:rPr>
      <w:sz w:val="26"/>
    </w:rPr>
  </w:style>
  <w:style w:type="paragraph" w:styleId="af5">
    <w:name w:val="No Spacing"/>
    <w:uiPriority w:val="1"/>
    <w:qFormat/>
    <w:rPr>
      <w:rFonts w:ascii="Calibri" w:hAnsi="Calibri"/>
      <w:sz w:val="22"/>
      <w:szCs w:val="22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Pr>
      <w:sz w:val="24"/>
      <w:szCs w:val="24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sz w:val="24"/>
      <w:szCs w:val="24"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a">
    <w:name w:val="Hyperlink"/>
    <w:rPr>
      <w:color w:val="0563C1"/>
      <w:u w:val="single"/>
    </w:r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paragraph" w:customStyle="1" w:styleId="afd">
    <w:name w:val="Текст акта"/>
    <w:qFormat/>
    <w:pPr>
      <w:widowControl w:val="0"/>
      <w:ind w:firstLine="709"/>
      <w:jc w:val="both"/>
    </w:pPr>
    <w:rPr>
      <w:sz w:val="28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</w:style>
  <w:style w:type="paragraph" w:styleId="aff2">
    <w:name w:val="annotation subject"/>
    <w:basedOn w:val="aff0"/>
    <w:next w:val="aff0"/>
    <w:link w:val="aff3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Pr>
      <w:b/>
      <w:bCs/>
    </w:rPr>
  </w:style>
  <w:style w:type="paragraph" w:customStyle="1" w:styleId="24">
    <w:name w:val="Основной текст (2)"/>
    <w:link w:val="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after="120" w:line="0" w:lineRule="atLeast"/>
      <w:jc w:val="both"/>
    </w:pPr>
    <w:rPr>
      <w:sz w:val="26"/>
      <w:szCs w:val="26"/>
      <w:lang w:eastAsia="en-US"/>
    </w:rPr>
  </w:style>
  <w:style w:type="character" w:customStyle="1" w:styleId="25">
    <w:name w:val="Основной текст (2)_"/>
    <w:basedOn w:val="a0"/>
    <w:link w:val="24"/>
    <w:rsid w:val="0022301C"/>
    <w:rPr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378&amp;field=134&amp;date=09.08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05832&amp;dst=100525&amp;field=134&amp;date=09.08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832&amp;dst=100466&amp;field=134&amp;date=09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ypradmnuks@outlook.com</cp:lastModifiedBy>
  <cp:revision>3</cp:revision>
  <cp:lastPrinted>2024-02-21T11:56:00Z</cp:lastPrinted>
  <dcterms:created xsi:type="dcterms:W3CDTF">2024-02-28T09:12:00Z</dcterms:created>
  <dcterms:modified xsi:type="dcterms:W3CDTF">2024-02-28T09:14:00Z</dcterms:modified>
</cp:coreProperties>
</file>